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C0" w:rsidRPr="009E4B9B" w:rsidRDefault="003106C0" w:rsidP="003106C0">
      <w:pPr>
        <w:pStyle w:val="2"/>
        <w:jc w:val="center"/>
        <w:rPr>
          <w:rFonts w:ascii="Times New Roman" w:hAnsi="Times New Roman" w:cs="Times New Roman"/>
          <w:i w:val="0"/>
          <w:szCs w:val="24"/>
        </w:rPr>
      </w:pPr>
      <w:r w:rsidRPr="009E4B9B">
        <w:rPr>
          <w:rFonts w:ascii="Times New Roman" w:hAnsi="Times New Roman" w:cs="Times New Roman"/>
          <w:i w:val="0"/>
          <w:szCs w:val="24"/>
        </w:rPr>
        <w:t>РОСТОВСКАЯ ОБЛАСТЬ</w:t>
      </w:r>
    </w:p>
    <w:p w:rsidR="003106C0" w:rsidRPr="009E4B9B" w:rsidRDefault="003106C0" w:rsidP="003106C0">
      <w:pPr>
        <w:pStyle w:val="6"/>
        <w:jc w:val="center"/>
        <w:rPr>
          <w:rFonts w:ascii="Century" w:eastAsia="Batang" w:hAnsi="Century"/>
          <w:sz w:val="28"/>
          <w:szCs w:val="24"/>
        </w:rPr>
      </w:pPr>
      <w:r w:rsidRPr="009E4B9B">
        <w:rPr>
          <w:rFonts w:ascii="Century" w:eastAsia="Batang" w:hAnsi="Century"/>
          <w:sz w:val="28"/>
          <w:szCs w:val="24"/>
        </w:rPr>
        <w:t>С О Б Р А Н И Е    Д Е П У Т А Т О В</w:t>
      </w:r>
    </w:p>
    <w:p w:rsidR="003106C0" w:rsidRPr="009E4B9B" w:rsidRDefault="003106C0" w:rsidP="003106C0">
      <w:pPr>
        <w:pStyle w:val="1"/>
        <w:rPr>
          <w:rFonts w:ascii="Century" w:eastAsia="Batang" w:hAnsi="Century"/>
          <w:color w:val="000000"/>
          <w:sz w:val="28"/>
          <w:szCs w:val="24"/>
        </w:rPr>
      </w:pPr>
      <w:r w:rsidRPr="009E4B9B">
        <w:rPr>
          <w:rFonts w:ascii="Century" w:eastAsia="Batang" w:hAnsi="Century"/>
          <w:color w:val="000000"/>
          <w:sz w:val="28"/>
          <w:szCs w:val="24"/>
        </w:rPr>
        <w:t>М и л л е р о в с к о г о    г о р о д с к о г о</w:t>
      </w:r>
    </w:p>
    <w:p w:rsidR="003106C0" w:rsidRPr="009E4B9B" w:rsidRDefault="003106C0" w:rsidP="003106C0">
      <w:pPr>
        <w:pStyle w:val="7"/>
        <w:ind w:left="-540" w:right="-185"/>
        <w:jc w:val="center"/>
        <w:rPr>
          <w:rFonts w:ascii="Times New Roman" w:hAnsi="Times New Roman"/>
          <w:b/>
          <w:sz w:val="28"/>
        </w:rPr>
      </w:pPr>
      <w:r w:rsidRPr="009E4B9B">
        <w:rPr>
          <w:rFonts w:ascii="Century" w:eastAsia="Batang" w:hAnsi="Century"/>
          <w:b/>
          <w:sz w:val="28"/>
        </w:rPr>
        <w:t>п о с е л е н и я</w:t>
      </w:r>
    </w:p>
    <w:p w:rsidR="00854AEE" w:rsidRPr="009E4B9B" w:rsidRDefault="00822ED7" w:rsidP="00854AEE">
      <w:pPr>
        <w:pStyle w:val="7"/>
        <w:ind w:left="-540" w:right="-185"/>
        <w:jc w:val="center"/>
        <w:rPr>
          <w:rFonts w:ascii="Times New Roman" w:hAnsi="Times New Roman"/>
          <w:b/>
          <w:sz w:val="28"/>
        </w:rPr>
      </w:pPr>
      <w:r w:rsidRPr="009E4B9B">
        <w:rPr>
          <w:rFonts w:ascii="Times New Roman" w:hAnsi="Times New Roman"/>
          <w:b/>
          <w:sz w:val="28"/>
        </w:rPr>
        <w:t xml:space="preserve">   </w:t>
      </w:r>
      <w:r w:rsidR="00854AEE" w:rsidRPr="009E4B9B">
        <w:rPr>
          <w:rFonts w:ascii="Times New Roman" w:hAnsi="Times New Roman"/>
          <w:b/>
          <w:sz w:val="28"/>
        </w:rPr>
        <w:t>РЕШЕНИ</w:t>
      </w:r>
      <w:r w:rsidR="009B064F" w:rsidRPr="009E4B9B">
        <w:rPr>
          <w:rFonts w:ascii="Times New Roman" w:hAnsi="Times New Roman"/>
          <w:b/>
          <w:sz w:val="28"/>
        </w:rPr>
        <w:t>Е</w:t>
      </w:r>
      <w:r w:rsidRPr="009E4B9B">
        <w:rPr>
          <w:rFonts w:ascii="Times New Roman" w:hAnsi="Times New Roman"/>
          <w:b/>
          <w:sz w:val="28"/>
        </w:rPr>
        <w:t xml:space="preserve"> </w:t>
      </w:r>
      <w:r w:rsidR="00854AEE" w:rsidRPr="009E4B9B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</w:t>
      </w:r>
    </w:p>
    <w:p w:rsidR="003106C0" w:rsidRPr="009E4B9B" w:rsidRDefault="003106C0" w:rsidP="003106C0">
      <w:pPr>
        <w:rPr>
          <w:sz w:val="28"/>
          <w:szCs w:val="24"/>
        </w:rPr>
      </w:pPr>
    </w:p>
    <w:p w:rsidR="002D3FEB" w:rsidRPr="009E4B9B" w:rsidRDefault="00224F77" w:rsidP="007F7564">
      <w:pPr>
        <w:shd w:val="clear" w:color="auto" w:fill="FFFFFF"/>
        <w:suppressAutoHyphens/>
        <w:spacing w:line="322" w:lineRule="exact"/>
        <w:ind w:right="2975" w:firstLine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9E4B9B">
        <w:rPr>
          <w:rFonts w:ascii="Times New Roman" w:hAnsi="Times New Roman" w:cs="Times New Roman"/>
          <w:b/>
          <w:sz w:val="28"/>
          <w:szCs w:val="24"/>
        </w:rPr>
        <w:t>О</w:t>
      </w:r>
      <w:r w:rsidR="002D3FEB" w:rsidRPr="009E4B9B">
        <w:rPr>
          <w:rFonts w:ascii="Times New Roman" w:hAnsi="Times New Roman" w:cs="Times New Roman"/>
          <w:b/>
          <w:sz w:val="28"/>
          <w:szCs w:val="24"/>
        </w:rPr>
        <w:t xml:space="preserve">б </w:t>
      </w:r>
      <w:r w:rsidR="00037FCC" w:rsidRPr="009E4B9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E4B9B">
        <w:rPr>
          <w:rFonts w:ascii="Times New Roman" w:hAnsi="Times New Roman" w:cs="Times New Roman"/>
          <w:b/>
          <w:sz w:val="28"/>
          <w:szCs w:val="24"/>
        </w:rPr>
        <w:t>изменени</w:t>
      </w:r>
      <w:r w:rsidR="002D3FEB" w:rsidRPr="009E4B9B">
        <w:rPr>
          <w:rFonts w:ascii="Times New Roman" w:hAnsi="Times New Roman" w:cs="Times New Roman"/>
          <w:b/>
          <w:sz w:val="28"/>
          <w:szCs w:val="24"/>
        </w:rPr>
        <w:t>ях</w:t>
      </w:r>
      <w:r w:rsidRPr="009E4B9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22ED7" w:rsidRPr="009E4B9B">
        <w:rPr>
          <w:rFonts w:ascii="Times New Roman" w:hAnsi="Times New Roman" w:cs="Times New Roman"/>
          <w:b/>
          <w:sz w:val="28"/>
          <w:szCs w:val="24"/>
        </w:rPr>
        <w:t xml:space="preserve"> и </w:t>
      </w:r>
      <w:r w:rsidR="002D3FEB" w:rsidRPr="009E4B9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22ED7" w:rsidRPr="009E4B9B">
        <w:rPr>
          <w:rFonts w:ascii="Times New Roman" w:hAnsi="Times New Roman" w:cs="Times New Roman"/>
          <w:b/>
          <w:sz w:val="28"/>
          <w:szCs w:val="24"/>
        </w:rPr>
        <w:t xml:space="preserve">дополнений </w:t>
      </w:r>
      <w:r w:rsidR="002D3FEB" w:rsidRPr="009E4B9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E4B9B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0F3386" w:rsidRPr="009E4B9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D3FEB" w:rsidRPr="009E4B9B">
        <w:rPr>
          <w:rFonts w:ascii="Times New Roman" w:hAnsi="Times New Roman" w:cs="Times New Roman"/>
          <w:b/>
          <w:sz w:val="28"/>
          <w:szCs w:val="24"/>
        </w:rPr>
        <w:t xml:space="preserve">Генеральный  план  </w:t>
      </w:r>
    </w:p>
    <w:p w:rsidR="000F3386" w:rsidRPr="009E4B9B" w:rsidRDefault="002D3FEB" w:rsidP="007F7564">
      <w:pPr>
        <w:shd w:val="clear" w:color="auto" w:fill="FFFFFF"/>
        <w:suppressAutoHyphens/>
        <w:spacing w:line="322" w:lineRule="exact"/>
        <w:ind w:right="2975" w:firstLine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9E4B9B">
        <w:rPr>
          <w:rFonts w:ascii="Times New Roman" w:hAnsi="Times New Roman" w:cs="Times New Roman"/>
          <w:b/>
          <w:sz w:val="28"/>
          <w:szCs w:val="24"/>
        </w:rPr>
        <w:t xml:space="preserve">и  в </w:t>
      </w:r>
      <w:r w:rsidR="00224F77" w:rsidRPr="009E4B9B">
        <w:rPr>
          <w:rFonts w:ascii="Times New Roman" w:hAnsi="Times New Roman" w:cs="Times New Roman"/>
          <w:b/>
          <w:sz w:val="28"/>
          <w:szCs w:val="24"/>
        </w:rPr>
        <w:t>Правил</w:t>
      </w:r>
      <w:r w:rsidR="005274F7" w:rsidRPr="009E4B9B">
        <w:rPr>
          <w:rFonts w:ascii="Times New Roman" w:hAnsi="Times New Roman" w:cs="Times New Roman"/>
          <w:b/>
          <w:sz w:val="28"/>
          <w:szCs w:val="24"/>
        </w:rPr>
        <w:t>а</w:t>
      </w:r>
      <w:r w:rsidR="00224F77" w:rsidRPr="009E4B9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F7564" w:rsidRPr="009E4B9B">
        <w:rPr>
          <w:rFonts w:ascii="Times New Roman" w:hAnsi="Times New Roman" w:cs="Times New Roman"/>
          <w:b/>
          <w:sz w:val="28"/>
          <w:szCs w:val="24"/>
        </w:rPr>
        <w:t>з</w:t>
      </w:r>
      <w:r w:rsidR="00224F77" w:rsidRPr="009E4B9B">
        <w:rPr>
          <w:rFonts w:ascii="Times New Roman" w:hAnsi="Times New Roman" w:cs="Times New Roman"/>
          <w:b/>
          <w:sz w:val="28"/>
          <w:szCs w:val="24"/>
        </w:rPr>
        <w:t xml:space="preserve">емлепользования </w:t>
      </w:r>
      <w:r w:rsidRPr="009E4B9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24F77" w:rsidRPr="009E4B9B">
        <w:rPr>
          <w:rFonts w:ascii="Times New Roman" w:hAnsi="Times New Roman" w:cs="Times New Roman"/>
          <w:b/>
          <w:sz w:val="28"/>
          <w:szCs w:val="24"/>
        </w:rPr>
        <w:t>и</w:t>
      </w:r>
      <w:r w:rsidR="007F7564" w:rsidRPr="009E4B9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24F77" w:rsidRPr="009E4B9B">
        <w:rPr>
          <w:rFonts w:ascii="Times New Roman" w:hAnsi="Times New Roman" w:cs="Times New Roman"/>
          <w:b/>
          <w:sz w:val="28"/>
          <w:szCs w:val="24"/>
        </w:rPr>
        <w:t xml:space="preserve"> застройки </w:t>
      </w:r>
      <w:r w:rsidR="007F7564" w:rsidRPr="009E4B9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24F77" w:rsidRPr="009E4B9B">
        <w:rPr>
          <w:rFonts w:ascii="Times New Roman" w:hAnsi="Times New Roman" w:cs="Times New Roman"/>
          <w:b/>
          <w:sz w:val="28"/>
          <w:szCs w:val="24"/>
        </w:rPr>
        <w:t xml:space="preserve">Миллеровского </w:t>
      </w:r>
      <w:r w:rsidR="007F7564" w:rsidRPr="009E4B9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24F77" w:rsidRPr="009E4B9B">
        <w:rPr>
          <w:rFonts w:ascii="Times New Roman" w:hAnsi="Times New Roman" w:cs="Times New Roman"/>
          <w:b/>
          <w:sz w:val="28"/>
          <w:szCs w:val="24"/>
        </w:rPr>
        <w:t xml:space="preserve">городского </w:t>
      </w:r>
      <w:r w:rsidR="007F7564" w:rsidRPr="009E4B9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24F77" w:rsidRPr="009E4B9B">
        <w:rPr>
          <w:rFonts w:ascii="Times New Roman" w:hAnsi="Times New Roman" w:cs="Times New Roman"/>
          <w:b/>
          <w:sz w:val="28"/>
          <w:szCs w:val="24"/>
        </w:rPr>
        <w:t>поселения</w:t>
      </w:r>
    </w:p>
    <w:p w:rsidR="003106C0" w:rsidRPr="009E4B9B" w:rsidRDefault="000731FC" w:rsidP="00854AEE">
      <w:pPr>
        <w:shd w:val="clear" w:color="auto" w:fill="FFFFFF"/>
        <w:suppressAutoHyphens/>
        <w:spacing w:line="322" w:lineRule="exact"/>
        <w:ind w:right="3968" w:firstLine="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9E4B9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tbl>
      <w:tblPr>
        <w:tblW w:w="0" w:type="auto"/>
        <w:tblLook w:val="01E0"/>
      </w:tblPr>
      <w:tblGrid>
        <w:gridCol w:w="5328"/>
        <w:gridCol w:w="4986"/>
      </w:tblGrid>
      <w:tr w:rsidR="00854AEE" w:rsidRPr="009E4B9B" w:rsidTr="00C7569D">
        <w:tc>
          <w:tcPr>
            <w:tcW w:w="5328" w:type="dxa"/>
          </w:tcPr>
          <w:p w:rsidR="00854AEE" w:rsidRPr="009E4B9B" w:rsidRDefault="00854AEE" w:rsidP="00E74819">
            <w:pPr>
              <w:spacing w:before="120" w:line="32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E4B9B">
              <w:rPr>
                <w:rFonts w:ascii="Times New Roman" w:hAnsi="Times New Roman" w:cs="Times New Roman"/>
                <w:b/>
                <w:sz w:val="28"/>
                <w:szCs w:val="24"/>
              </w:rPr>
              <w:t>Принято Собранием депутатов       Миллеровского городского поселения</w:t>
            </w:r>
          </w:p>
        </w:tc>
        <w:tc>
          <w:tcPr>
            <w:tcW w:w="4986" w:type="dxa"/>
          </w:tcPr>
          <w:p w:rsidR="003106C0" w:rsidRPr="009E4B9B" w:rsidRDefault="00B86015" w:rsidP="00E74819">
            <w:pPr>
              <w:spacing w:before="120" w:line="320" w:lineRule="exact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E4B9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</w:p>
          <w:p w:rsidR="00854AEE" w:rsidRPr="009E4B9B" w:rsidRDefault="00986373" w:rsidP="00662208">
            <w:pPr>
              <w:spacing w:before="120" w:line="320" w:lineRule="exact"/>
              <w:ind w:firstLine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E4B9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</w:t>
            </w:r>
            <w:r w:rsidR="005752E0" w:rsidRPr="009E4B9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9E4B9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="005752E0" w:rsidRPr="009E4B9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="00C7569D" w:rsidRPr="009E4B9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="009B064F" w:rsidRPr="009E4B9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="00C7569D" w:rsidRPr="009E4B9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9B064F" w:rsidRPr="009E4B9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</w:t>
            </w:r>
            <w:r w:rsidR="00C7569D" w:rsidRPr="009E4B9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113D58" w:rsidRPr="009E4B9B"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 w:rsidR="00662208" w:rsidRPr="009E4B9B">
              <w:rPr>
                <w:rFonts w:ascii="Times New Roman" w:hAnsi="Times New Roman" w:cs="Times New Roman"/>
                <w:b/>
                <w:sz w:val="28"/>
                <w:szCs w:val="24"/>
              </w:rPr>
              <w:t>30</w:t>
            </w:r>
            <w:r w:rsidR="005752E0" w:rsidRPr="009E4B9B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  <w:r w:rsidR="00662208" w:rsidRPr="009E4B9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июня</w:t>
            </w:r>
            <w:r w:rsidR="006B1CD6" w:rsidRPr="009E4B9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="00F50493" w:rsidRPr="009E4B9B">
              <w:rPr>
                <w:rFonts w:ascii="Times New Roman" w:hAnsi="Times New Roman" w:cs="Times New Roman"/>
                <w:b/>
                <w:sz w:val="28"/>
                <w:szCs w:val="24"/>
              </w:rPr>
              <w:t>201</w:t>
            </w:r>
            <w:r w:rsidR="00037FCC" w:rsidRPr="009E4B9B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="00F50493" w:rsidRPr="009E4B9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</w:p>
        </w:tc>
      </w:tr>
    </w:tbl>
    <w:p w:rsidR="00854AEE" w:rsidRPr="009E4B9B" w:rsidRDefault="00854AEE" w:rsidP="00854AEE">
      <w:pPr>
        <w:shd w:val="clear" w:color="auto" w:fill="FFFFFF"/>
        <w:suppressAutoHyphens/>
        <w:spacing w:line="322" w:lineRule="exact"/>
        <w:ind w:right="3968"/>
        <w:rPr>
          <w:rFonts w:ascii="Times New Roman" w:hAnsi="Times New Roman" w:cs="Times New Roman"/>
          <w:sz w:val="28"/>
          <w:szCs w:val="24"/>
        </w:rPr>
      </w:pPr>
    </w:p>
    <w:p w:rsidR="00A00D8B" w:rsidRPr="009E4B9B" w:rsidRDefault="00A00D8B" w:rsidP="00A00D8B">
      <w:pPr>
        <w:shd w:val="clear" w:color="auto" w:fill="FFFFFF"/>
        <w:suppressAutoHyphens/>
        <w:spacing w:line="322" w:lineRule="exact"/>
        <w:ind w:right="3968"/>
        <w:rPr>
          <w:rFonts w:ascii="Times New Roman" w:hAnsi="Times New Roman" w:cs="Times New Roman"/>
          <w:sz w:val="28"/>
          <w:szCs w:val="24"/>
        </w:rPr>
      </w:pPr>
    </w:p>
    <w:p w:rsidR="00854AEE" w:rsidRPr="009E4B9B" w:rsidRDefault="00A00D8B" w:rsidP="00A00D8B">
      <w:pPr>
        <w:ind w:firstLine="567"/>
        <w:rPr>
          <w:rFonts w:ascii="Times New Roman" w:hAnsi="Times New Roman" w:cs="Times New Roman"/>
          <w:sz w:val="28"/>
          <w:szCs w:val="24"/>
        </w:rPr>
      </w:pPr>
      <w:r w:rsidRPr="009E4B9B">
        <w:rPr>
          <w:rFonts w:ascii="Times New Roman" w:hAnsi="Times New Roman" w:cs="Times New Roman"/>
          <w:sz w:val="28"/>
          <w:szCs w:val="24"/>
        </w:rPr>
        <w:t xml:space="preserve">В соответствии со статьей 28 Федерального закона от 06.10.2003 года                № 131-ФЗ «Об общих принципах организации местного самоуправления в Российской Федерации», руководствуясь Уставом муниципального образования «Миллеровское  городское поселение, в соответствии с Градостроительным кодексом, Генеральным планом Миллеровского городского поселения, утверждённым решением Собрания депутатов Миллеровского городского поселения от 30.11.2010г.   №142,  Правилами землепользования и застройки Миллеровского городского  поселения, утверждёнными решением Собрания депутатов Миллеровского городского поселения от 27.12.2011г.   №217,   </w:t>
      </w:r>
      <w:r w:rsidR="00854AEE" w:rsidRPr="009E4B9B">
        <w:rPr>
          <w:rFonts w:ascii="Times New Roman" w:hAnsi="Times New Roman" w:cs="Times New Roman"/>
          <w:sz w:val="28"/>
          <w:szCs w:val="24"/>
        </w:rPr>
        <w:t>Собрание депутатов Миллеровского  городского поселения,</w:t>
      </w:r>
    </w:p>
    <w:p w:rsidR="00037FCC" w:rsidRPr="009E4B9B" w:rsidRDefault="00037FCC" w:rsidP="00854AEE">
      <w:pPr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4AEE" w:rsidRPr="009E4B9B" w:rsidRDefault="00854AEE" w:rsidP="00854AEE">
      <w:pPr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4B9B">
        <w:rPr>
          <w:rFonts w:ascii="Times New Roman" w:hAnsi="Times New Roman" w:cs="Times New Roman"/>
          <w:b/>
          <w:sz w:val="28"/>
          <w:szCs w:val="24"/>
        </w:rPr>
        <w:t>РЕШИЛО:</w:t>
      </w:r>
    </w:p>
    <w:p w:rsidR="009B064F" w:rsidRPr="009E4B9B" w:rsidRDefault="00037FCC" w:rsidP="009B064F">
      <w:pPr>
        <w:ind w:left="142" w:firstLine="218"/>
        <w:rPr>
          <w:rFonts w:ascii="Times New Roman" w:hAnsi="Times New Roman" w:cs="Times New Roman"/>
          <w:color w:val="000000"/>
          <w:sz w:val="28"/>
          <w:szCs w:val="24"/>
        </w:rPr>
      </w:pPr>
      <w:bookmarkStart w:id="0" w:name="sub_2"/>
      <w:r w:rsidRPr="009E4B9B">
        <w:rPr>
          <w:rFonts w:ascii="Times New Roman" w:hAnsi="Times New Roman" w:cs="Times New Roman"/>
          <w:sz w:val="28"/>
          <w:szCs w:val="24"/>
        </w:rPr>
        <w:tab/>
        <w:t xml:space="preserve">1. </w:t>
      </w:r>
      <w:r w:rsidR="002D3FEB" w:rsidRPr="009E4B9B">
        <w:rPr>
          <w:rFonts w:ascii="Times New Roman" w:hAnsi="Times New Roman" w:cs="Times New Roman"/>
          <w:sz w:val="28"/>
          <w:szCs w:val="24"/>
        </w:rPr>
        <w:t>Внести</w:t>
      </w:r>
      <w:r w:rsidRPr="009E4B9B">
        <w:rPr>
          <w:rFonts w:ascii="Times New Roman" w:hAnsi="Times New Roman" w:cs="Times New Roman"/>
          <w:sz w:val="28"/>
          <w:szCs w:val="24"/>
        </w:rPr>
        <w:t xml:space="preserve"> изменени</w:t>
      </w:r>
      <w:r w:rsidR="002D3FEB" w:rsidRPr="009E4B9B">
        <w:rPr>
          <w:rFonts w:ascii="Times New Roman" w:hAnsi="Times New Roman" w:cs="Times New Roman"/>
          <w:sz w:val="28"/>
          <w:szCs w:val="24"/>
        </w:rPr>
        <w:t>я</w:t>
      </w:r>
      <w:r w:rsidR="00822ED7" w:rsidRPr="009E4B9B">
        <w:rPr>
          <w:rFonts w:ascii="Times New Roman" w:hAnsi="Times New Roman" w:cs="Times New Roman"/>
          <w:sz w:val="28"/>
          <w:szCs w:val="24"/>
        </w:rPr>
        <w:t xml:space="preserve"> и дополнени</w:t>
      </w:r>
      <w:r w:rsidR="002D3FEB" w:rsidRPr="009E4B9B">
        <w:rPr>
          <w:rFonts w:ascii="Times New Roman" w:hAnsi="Times New Roman" w:cs="Times New Roman"/>
          <w:sz w:val="28"/>
          <w:szCs w:val="24"/>
        </w:rPr>
        <w:t>я</w:t>
      </w:r>
      <w:r w:rsidR="00AF3614" w:rsidRPr="009E4B9B">
        <w:rPr>
          <w:rFonts w:ascii="Times New Roman" w:hAnsi="Times New Roman" w:cs="Times New Roman"/>
          <w:sz w:val="28"/>
          <w:szCs w:val="24"/>
        </w:rPr>
        <w:t xml:space="preserve"> </w:t>
      </w:r>
      <w:r w:rsidRPr="009E4B9B">
        <w:rPr>
          <w:rFonts w:ascii="Times New Roman" w:hAnsi="Times New Roman" w:cs="Times New Roman"/>
          <w:sz w:val="28"/>
          <w:szCs w:val="24"/>
        </w:rPr>
        <w:t xml:space="preserve">в  </w:t>
      </w:r>
      <w:r w:rsidR="002D3FEB" w:rsidRPr="009E4B9B">
        <w:rPr>
          <w:rFonts w:ascii="Times New Roman" w:hAnsi="Times New Roman" w:cs="Times New Roman"/>
          <w:sz w:val="28"/>
          <w:szCs w:val="24"/>
        </w:rPr>
        <w:t xml:space="preserve">Генеральный план и в </w:t>
      </w:r>
      <w:r w:rsidRPr="009E4B9B">
        <w:rPr>
          <w:rFonts w:ascii="Times New Roman" w:hAnsi="Times New Roman" w:cs="Times New Roman"/>
          <w:sz w:val="28"/>
          <w:szCs w:val="24"/>
        </w:rPr>
        <w:t xml:space="preserve">Правила землепользования и застройки Миллеровского городского поселения, </w:t>
      </w:r>
    </w:p>
    <w:p w:rsidR="002D3FEB" w:rsidRPr="009E4B9B" w:rsidRDefault="001D573B" w:rsidP="009B064F">
      <w:pPr>
        <w:ind w:left="142" w:firstLine="218"/>
        <w:rPr>
          <w:rFonts w:ascii="Times New Roman" w:hAnsi="Times New Roman" w:cs="Times New Roman"/>
          <w:color w:val="000000"/>
          <w:sz w:val="28"/>
          <w:szCs w:val="24"/>
        </w:rPr>
      </w:pPr>
      <w:r w:rsidRPr="009E4B9B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037FCC" w:rsidRPr="009E4B9B">
        <w:rPr>
          <w:rFonts w:ascii="Times New Roman" w:hAnsi="Times New Roman" w:cs="Times New Roman"/>
          <w:color w:val="000000"/>
          <w:sz w:val="28"/>
          <w:szCs w:val="24"/>
        </w:rPr>
        <w:t>2. Обеспечить своевременную подготовку и опубликование настоящего решения</w:t>
      </w:r>
      <w:r w:rsidR="002D3FEB" w:rsidRPr="009E4B9B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9B064F" w:rsidRPr="009E4B9B" w:rsidRDefault="001D573B" w:rsidP="002D3FEB">
      <w:pPr>
        <w:ind w:left="142" w:firstLine="218"/>
        <w:jc w:val="left"/>
        <w:rPr>
          <w:rFonts w:ascii="Times New Roman" w:hAnsi="Times New Roman" w:cs="Times New Roman"/>
          <w:color w:val="000000"/>
          <w:sz w:val="28"/>
          <w:szCs w:val="24"/>
        </w:rPr>
      </w:pPr>
      <w:r w:rsidRPr="009E4B9B">
        <w:rPr>
          <w:rFonts w:ascii="Times New Roman" w:hAnsi="Times New Roman" w:cs="Times New Roman"/>
          <w:color w:val="000000"/>
          <w:sz w:val="28"/>
          <w:szCs w:val="24"/>
        </w:rPr>
        <w:t xml:space="preserve">     </w:t>
      </w:r>
      <w:r w:rsidR="003060E1" w:rsidRPr="009E4B9B">
        <w:rPr>
          <w:rFonts w:ascii="Times New Roman" w:hAnsi="Times New Roman" w:cs="Times New Roman"/>
          <w:sz w:val="28"/>
          <w:szCs w:val="24"/>
        </w:rPr>
        <w:t xml:space="preserve">3.  </w:t>
      </w:r>
      <w:r w:rsidR="00037FCC" w:rsidRPr="009E4B9B">
        <w:rPr>
          <w:rFonts w:ascii="Times New Roman" w:hAnsi="Times New Roman" w:cs="Times New Roman"/>
          <w:sz w:val="28"/>
          <w:szCs w:val="24"/>
        </w:rPr>
        <w:t>Контроль за исполнением настоящего решения возложить на</w:t>
      </w:r>
      <w:r w:rsidR="009B064F" w:rsidRPr="009E4B9B">
        <w:rPr>
          <w:rFonts w:ascii="Times New Roman" w:hAnsi="Times New Roman" w:cs="Times New Roman"/>
          <w:sz w:val="28"/>
          <w:szCs w:val="24"/>
        </w:rPr>
        <w:t xml:space="preserve">  председателя постоянной комиссии Собрания депутатов Миллеровского городского поселения  по экономической реформе, бюджету, налогам и собственности – Донченко Н.А.</w:t>
      </w:r>
    </w:p>
    <w:p w:rsidR="00037FCC" w:rsidRPr="009E4B9B" w:rsidRDefault="001D573B" w:rsidP="00822ED7">
      <w:pPr>
        <w:ind w:left="142" w:firstLine="218"/>
        <w:rPr>
          <w:rFonts w:ascii="Times New Roman" w:hAnsi="Times New Roman" w:cs="Times New Roman"/>
          <w:color w:val="000000"/>
          <w:sz w:val="28"/>
          <w:szCs w:val="24"/>
        </w:rPr>
      </w:pPr>
      <w:r w:rsidRPr="009E4B9B"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 w:rsidR="009B064F" w:rsidRPr="009E4B9B">
        <w:rPr>
          <w:rFonts w:ascii="Times New Roman" w:hAnsi="Times New Roman" w:cs="Times New Roman"/>
          <w:sz w:val="28"/>
          <w:szCs w:val="24"/>
        </w:rPr>
        <w:t xml:space="preserve"> </w:t>
      </w:r>
      <w:r w:rsidR="003060E1" w:rsidRPr="009E4B9B">
        <w:rPr>
          <w:rFonts w:ascii="Times New Roman" w:hAnsi="Times New Roman" w:cs="Times New Roman"/>
          <w:sz w:val="28"/>
          <w:szCs w:val="24"/>
        </w:rPr>
        <w:t>4</w:t>
      </w:r>
      <w:r w:rsidR="00037FCC" w:rsidRPr="009E4B9B">
        <w:rPr>
          <w:rFonts w:ascii="Times New Roman" w:hAnsi="Times New Roman" w:cs="Times New Roman"/>
          <w:sz w:val="28"/>
          <w:szCs w:val="24"/>
        </w:rPr>
        <w:t xml:space="preserve">. </w:t>
      </w:r>
      <w:r w:rsidR="003060E1" w:rsidRPr="009E4B9B">
        <w:rPr>
          <w:rFonts w:ascii="Times New Roman" w:hAnsi="Times New Roman" w:cs="Times New Roman"/>
          <w:sz w:val="28"/>
          <w:szCs w:val="24"/>
        </w:rPr>
        <w:t xml:space="preserve"> </w:t>
      </w:r>
      <w:r w:rsidR="00037FCC" w:rsidRPr="009E4B9B">
        <w:rPr>
          <w:rFonts w:ascii="Times New Roman" w:hAnsi="Times New Roman" w:cs="Times New Roman"/>
          <w:sz w:val="28"/>
          <w:szCs w:val="24"/>
        </w:rPr>
        <w:t>Решение вступает в силу со дня его официального опубликования</w:t>
      </w:r>
      <w:r w:rsidRPr="009E4B9B">
        <w:rPr>
          <w:rFonts w:ascii="Times New Roman" w:hAnsi="Times New Roman" w:cs="Times New Roman"/>
          <w:sz w:val="28"/>
          <w:szCs w:val="24"/>
        </w:rPr>
        <w:t>.</w:t>
      </w:r>
    </w:p>
    <w:p w:rsidR="001D573B" w:rsidRPr="009E4B9B" w:rsidRDefault="001D573B" w:rsidP="001D573B">
      <w:pPr>
        <w:shd w:val="clear" w:color="auto" w:fill="FFFFFF"/>
        <w:suppressAutoHyphens/>
        <w:spacing w:line="322" w:lineRule="exact"/>
        <w:ind w:left="426" w:firstLine="0"/>
        <w:rPr>
          <w:rFonts w:ascii="Times New Roman" w:hAnsi="Times New Roman" w:cs="Times New Roman"/>
          <w:b/>
          <w:sz w:val="28"/>
          <w:szCs w:val="24"/>
        </w:rPr>
      </w:pPr>
    </w:p>
    <w:p w:rsidR="00037FCC" w:rsidRPr="009E4B9B" w:rsidRDefault="00037FCC" w:rsidP="00822ED7">
      <w:pPr>
        <w:shd w:val="clear" w:color="auto" w:fill="FFFFFF"/>
        <w:suppressAutoHyphens/>
        <w:spacing w:line="322" w:lineRule="exact"/>
        <w:ind w:left="426" w:hanging="284"/>
        <w:rPr>
          <w:rFonts w:ascii="Times New Roman" w:hAnsi="Times New Roman" w:cs="Times New Roman"/>
          <w:b/>
          <w:sz w:val="28"/>
          <w:szCs w:val="24"/>
        </w:rPr>
      </w:pPr>
      <w:r w:rsidRPr="009E4B9B">
        <w:rPr>
          <w:rFonts w:ascii="Times New Roman" w:hAnsi="Times New Roman" w:cs="Times New Roman"/>
          <w:b/>
          <w:sz w:val="28"/>
          <w:szCs w:val="24"/>
        </w:rPr>
        <w:t>Председатель Собрания депутатов-</w:t>
      </w:r>
    </w:p>
    <w:p w:rsidR="00037FCC" w:rsidRPr="009E4B9B" w:rsidRDefault="00037FCC" w:rsidP="00822ED7">
      <w:pPr>
        <w:shd w:val="clear" w:color="auto" w:fill="FFFFFF"/>
        <w:suppressAutoHyphens/>
        <w:spacing w:line="322" w:lineRule="exact"/>
        <w:ind w:left="426" w:hanging="284"/>
        <w:rPr>
          <w:rFonts w:ascii="Times New Roman" w:hAnsi="Times New Roman" w:cs="Times New Roman"/>
          <w:sz w:val="28"/>
          <w:szCs w:val="24"/>
        </w:rPr>
      </w:pPr>
      <w:r w:rsidRPr="009E4B9B">
        <w:rPr>
          <w:rFonts w:ascii="Times New Roman" w:hAnsi="Times New Roman" w:cs="Times New Roman"/>
          <w:b/>
          <w:sz w:val="28"/>
          <w:szCs w:val="24"/>
        </w:rPr>
        <w:t>глава Милле</w:t>
      </w:r>
      <w:r w:rsidR="001D573B" w:rsidRPr="009E4B9B">
        <w:rPr>
          <w:rFonts w:ascii="Times New Roman" w:hAnsi="Times New Roman" w:cs="Times New Roman"/>
          <w:b/>
          <w:sz w:val="28"/>
          <w:szCs w:val="24"/>
        </w:rPr>
        <w:t>ровского городского поселения</w:t>
      </w:r>
      <w:r w:rsidR="001D573B" w:rsidRPr="009E4B9B">
        <w:rPr>
          <w:rFonts w:ascii="Times New Roman" w:hAnsi="Times New Roman" w:cs="Times New Roman"/>
          <w:b/>
          <w:sz w:val="28"/>
          <w:szCs w:val="24"/>
        </w:rPr>
        <w:tab/>
      </w:r>
      <w:r w:rsidR="001D573B" w:rsidRPr="009E4B9B">
        <w:rPr>
          <w:rFonts w:ascii="Times New Roman" w:hAnsi="Times New Roman" w:cs="Times New Roman"/>
          <w:b/>
          <w:sz w:val="28"/>
          <w:szCs w:val="24"/>
        </w:rPr>
        <w:tab/>
      </w:r>
      <w:r w:rsidRPr="009E4B9B">
        <w:rPr>
          <w:rFonts w:ascii="Times New Roman" w:hAnsi="Times New Roman" w:cs="Times New Roman"/>
          <w:b/>
          <w:sz w:val="28"/>
          <w:szCs w:val="24"/>
        </w:rPr>
        <w:t xml:space="preserve">       </w:t>
      </w:r>
      <w:r w:rsidR="007F7564" w:rsidRPr="009E4B9B"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Pr="009E4B9B">
        <w:rPr>
          <w:rFonts w:ascii="Times New Roman" w:hAnsi="Times New Roman" w:cs="Times New Roman"/>
          <w:b/>
          <w:sz w:val="28"/>
          <w:szCs w:val="24"/>
        </w:rPr>
        <w:t xml:space="preserve">   Т.А. Высоцкая</w:t>
      </w:r>
    </w:p>
    <w:p w:rsidR="001D573B" w:rsidRPr="009E4B9B" w:rsidRDefault="001D573B" w:rsidP="001D573B">
      <w:pPr>
        <w:shd w:val="clear" w:color="auto" w:fill="FFFFFF"/>
        <w:ind w:left="426" w:firstLine="0"/>
        <w:rPr>
          <w:rFonts w:ascii="Times New Roman" w:hAnsi="Times New Roman" w:cs="Times New Roman"/>
          <w:b/>
          <w:spacing w:val="-2"/>
          <w:sz w:val="28"/>
          <w:szCs w:val="24"/>
        </w:rPr>
      </w:pPr>
    </w:p>
    <w:p w:rsidR="001D573B" w:rsidRPr="009E4B9B" w:rsidRDefault="002D3FEB" w:rsidP="00822ED7">
      <w:pPr>
        <w:shd w:val="clear" w:color="auto" w:fill="FFFFFF"/>
        <w:ind w:left="426" w:hanging="426"/>
        <w:rPr>
          <w:rFonts w:ascii="Times New Roman" w:hAnsi="Times New Roman" w:cs="Times New Roman"/>
          <w:b/>
          <w:spacing w:val="-2"/>
          <w:sz w:val="28"/>
          <w:szCs w:val="24"/>
        </w:rPr>
      </w:pPr>
      <w:r w:rsidRPr="009E4B9B">
        <w:rPr>
          <w:rFonts w:ascii="Times New Roman" w:hAnsi="Times New Roman" w:cs="Times New Roman"/>
          <w:b/>
          <w:spacing w:val="-2"/>
          <w:sz w:val="28"/>
          <w:szCs w:val="24"/>
        </w:rPr>
        <w:t xml:space="preserve">  </w:t>
      </w:r>
      <w:r w:rsidR="00037FCC" w:rsidRPr="009E4B9B">
        <w:rPr>
          <w:rFonts w:ascii="Times New Roman" w:hAnsi="Times New Roman" w:cs="Times New Roman"/>
          <w:b/>
          <w:spacing w:val="-2"/>
          <w:sz w:val="28"/>
          <w:szCs w:val="24"/>
        </w:rPr>
        <w:t>г. Миллерово</w:t>
      </w:r>
    </w:p>
    <w:p w:rsidR="00037FCC" w:rsidRPr="009E4B9B" w:rsidRDefault="002D3FEB" w:rsidP="00822ED7">
      <w:pPr>
        <w:shd w:val="clear" w:color="auto" w:fill="FFFFFF"/>
        <w:ind w:left="426" w:hanging="426"/>
        <w:rPr>
          <w:rFonts w:ascii="Times New Roman" w:hAnsi="Times New Roman" w:cs="Times New Roman"/>
          <w:b/>
          <w:spacing w:val="-2"/>
          <w:sz w:val="28"/>
          <w:szCs w:val="24"/>
        </w:rPr>
      </w:pPr>
      <w:r w:rsidRPr="009E4B9B">
        <w:rPr>
          <w:rFonts w:ascii="Times New Roman" w:hAnsi="Times New Roman" w:cs="Times New Roman"/>
          <w:b/>
          <w:spacing w:val="-2"/>
          <w:sz w:val="28"/>
          <w:szCs w:val="24"/>
        </w:rPr>
        <w:t xml:space="preserve">  </w:t>
      </w:r>
      <w:r w:rsidR="001D573B" w:rsidRPr="009E4B9B">
        <w:rPr>
          <w:rFonts w:ascii="Times New Roman" w:hAnsi="Times New Roman" w:cs="Times New Roman"/>
          <w:b/>
          <w:spacing w:val="-2"/>
          <w:sz w:val="28"/>
          <w:szCs w:val="24"/>
        </w:rPr>
        <w:t>«</w:t>
      </w:r>
      <w:r w:rsidR="00662208" w:rsidRPr="009E4B9B">
        <w:rPr>
          <w:rFonts w:ascii="Times New Roman" w:hAnsi="Times New Roman" w:cs="Times New Roman"/>
          <w:b/>
          <w:spacing w:val="-2"/>
          <w:sz w:val="28"/>
          <w:szCs w:val="24"/>
        </w:rPr>
        <w:t>30</w:t>
      </w:r>
      <w:r w:rsidR="001D573B" w:rsidRPr="009E4B9B">
        <w:rPr>
          <w:rFonts w:ascii="Times New Roman" w:hAnsi="Times New Roman" w:cs="Times New Roman"/>
          <w:b/>
          <w:spacing w:val="-2"/>
          <w:sz w:val="28"/>
          <w:szCs w:val="24"/>
        </w:rPr>
        <w:t>»</w:t>
      </w:r>
      <w:r w:rsidR="00662208" w:rsidRPr="009E4B9B">
        <w:rPr>
          <w:rFonts w:ascii="Times New Roman" w:hAnsi="Times New Roman" w:cs="Times New Roman"/>
          <w:b/>
          <w:spacing w:val="-2"/>
          <w:sz w:val="28"/>
          <w:szCs w:val="24"/>
        </w:rPr>
        <w:t xml:space="preserve"> июня</w:t>
      </w:r>
      <w:r w:rsidR="00037FCC" w:rsidRPr="009E4B9B">
        <w:rPr>
          <w:rFonts w:ascii="Times New Roman" w:hAnsi="Times New Roman" w:cs="Times New Roman"/>
          <w:b/>
          <w:spacing w:val="-2"/>
          <w:sz w:val="28"/>
          <w:szCs w:val="24"/>
        </w:rPr>
        <w:t xml:space="preserve">  201</w:t>
      </w:r>
      <w:r w:rsidR="001D573B" w:rsidRPr="009E4B9B">
        <w:rPr>
          <w:rFonts w:ascii="Times New Roman" w:hAnsi="Times New Roman" w:cs="Times New Roman"/>
          <w:b/>
          <w:spacing w:val="-2"/>
          <w:sz w:val="28"/>
          <w:szCs w:val="24"/>
        </w:rPr>
        <w:t>7</w:t>
      </w:r>
    </w:p>
    <w:tbl>
      <w:tblPr>
        <w:tblW w:w="4503" w:type="dxa"/>
        <w:tblLayout w:type="fixed"/>
        <w:tblLook w:val="0000"/>
      </w:tblPr>
      <w:tblGrid>
        <w:gridCol w:w="4503"/>
      </w:tblGrid>
      <w:tr w:rsidR="00037FCC" w:rsidRPr="009E4B9B" w:rsidTr="000C5B27">
        <w:tc>
          <w:tcPr>
            <w:tcW w:w="4503" w:type="dxa"/>
          </w:tcPr>
          <w:p w:rsidR="00037FCC" w:rsidRPr="009E4B9B" w:rsidRDefault="001D573B" w:rsidP="00662208">
            <w:pPr>
              <w:ind w:hanging="42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E4B9B">
              <w:rPr>
                <w:rFonts w:ascii="Times New Roman" w:hAnsi="Times New Roman" w:cs="Times New Roman"/>
                <w:b/>
                <w:spacing w:val="-2"/>
                <w:sz w:val="28"/>
                <w:szCs w:val="24"/>
              </w:rPr>
              <w:t xml:space="preserve">    </w:t>
            </w:r>
            <w:r w:rsidR="002D3FEB" w:rsidRPr="009E4B9B">
              <w:rPr>
                <w:rFonts w:ascii="Times New Roman" w:hAnsi="Times New Roman" w:cs="Times New Roman"/>
                <w:b/>
                <w:spacing w:val="-2"/>
                <w:sz w:val="28"/>
                <w:szCs w:val="24"/>
              </w:rPr>
              <w:t xml:space="preserve">  </w:t>
            </w:r>
            <w:r w:rsidRPr="009E4B9B">
              <w:rPr>
                <w:rFonts w:ascii="Times New Roman" w:hAnsi="Times New Roman" w:cs="Times New Roman"/>
                <w:b/>
                <w:spacing w:val="-2"/>
                <w:sz w:val="28"/>
                <w:szCs w:val="24"/>
              </w:rPr>
              <w:t xml:space="preserve"> </w:t>
            </w:r>
            <w:r w:rsidR="002D3FEB" w:rsidRPr="009E4B9B">
              <w:rPr>
                <w:rFonts w:ascii="Times New Roman" w:hAnsi="Times New Roman" w:cs="Times New Roman"/>
                <w:b/>
                <w:spacing w:val="-2"/>
                <w:sz w:val="28"/>
                <w:szCs w:val="24"/>
              </w:rPr>
              <w:t xml:space="preserve"> </w:t>
            </w:r>
            <w:r w:rsidR="00037FCC" w:rsidRPr="009E4B9B">
              <w:rPr>
                <w:rFonts w:ascii="Times New Roman" w:hAnsi="Times New Roman" w:cs="Times New Roman"/>
                <w:b/>
                <w:spacing w:val="-2"/>
                <w:sz w:val="28"/>
                <w:szCs w:val="24"/>
              </w:rPr>
              <w:t>№</w:t>
            </w:r>
            <w:r w:rsidR="00662208" w:rsidRPr="009E4B9B">
              <w:rPr>
                <w:rFonts w:ascii="Times New Roman" w:hAnsi="Times New Roman" w:cs="Times New Roman"/>
                <w:b/>
                <w:spacing w:val="-2"/>
                <w:sz w:val="28"/>
                <w:szCs w:val="24"/>
              </w:rPr>
              <w:t>41</w:t>
            </w:r>
          </w:p>
        </w:tc>
      </w:tr>
      <w:tr w:rsidR="00822ED7" w:rsidRPr="009E4B9B" w:rsidTr="003060E1">
        <w:trPr>
          <w:trHeight w:val="142"/>
        </w:trPr>
        <w:tc>
          <w:tcPr>
            <w:tcW w:w="4503" w:type="dxa"/>
          </w:tcPr>
          <w:p w:rsidR="00822ED7" w:rsidRPr="009E4B9B" w:rsidRDefault="00822ED7" w:rsidP="00822ED7">
            <w:pPr>
              <w:ind w:hanging="426"/>
              <w:rPr>
                <w:rFonts w:ascii="Times New Roman" w:hAnsi="Times New Roman" w:cs="Times New Roman"/>
                <w:b/>
                <w:spacing w:val="-2"/>
                <w:sz w:val="28"/>
                <w:szCs w:val="24"/>
              </w:rPr>
            </w:pPr>
          </w:p>
          <w:p w:rsidR="00822ED7" w:rsidRPr="009E4B9B" w:rsidRDefault="00822ED7" w:rsidP="00822ED7">
            <w:pPr>
              <w:ind w:hanging="426"/>
              <w:rPr>
                <w:rFonts w:ascii="Times New Roman" w:hAnsi="Times New Roman" w:cs="Times New Roman"/>
                <w:b/>
                <w:spacing w:val="-2"/>
                <w:sz w:val="28"/>
                <w:szCs w:val="24"/>
              </w:rPr>
            </w:pPr>
          </w:p>
        </w:tc>
      </w:tr>
    </w:tbl>
    <w:p w:rsidR="007F7564" w:rsidRPr="00FE6045" w:rsidRDefault="00EB7563" w:rsidP="00FE6045">
      <w:pPr>
        <w:jc w:val="right"/>
        <w:rPr>
          <w:rFonts w:ascii="Times New Roman" w:hAnsi="Times New Roman" w:cs="Times New Roman"/>
          <w:sz w:val="24"/>
          <w:szCs w:val="24"/>
        </w:rPr>
      </w:pPr>
      <w:r w:rsidRPr="00FE604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F7564" w:rsidRPr="00FE6045">
        <w:rPr>
          <w:rFonts w:ascii="Times New Roman" w:hAnsi="Times New Roman" w:cs="Times New Roman"/>
          <w:sz w:val="24"/>
          <w:szCs w:val="24"/>
        </w:rPr>
        <w:t>Приложение</w:t>
      </w:r>
    </w:p>
    <w:p w:rsidR="007F7564" w:rsidRPr="00FE6045" w:rsidRDefault="007F7564" w:rsidP="007F7564">
      <w:pPr>
        <w:jc w:val="right"/>
        <w:rPr>
          <w:rFonts w:ascii="Times New Roman" w:hAnsi="Times New Roman" w:cs="Times New Roman"/>
          <w:sz w:val="24"/>
          <w:szCs w:val="24"/>
        </w:rPr>
      </w:pPr>
      <w:r w:rsidRPr="00FE6045">
        <w:rPr>
          <w:rFonts w:ascii="Times New Roman" w:hAnsi="Times New Roman" w:cs="Times New Roman"/>
          <w:sz w:val="24"/>
          <w:szCs w:val="24"/>
        </w:rPr>
        <w:t>решению Собрания депутатов</w:t>
      </w:r>
    </w:p>
    <w:p w:rsidR="007F7564" w:rsidRPr="00FE6045" w:rsidRDefault="007F7564" w:rsidP="007F7564">
      <w:pPr>
        <w:jc w:val="right"/>
        <w:rPr>
          <w:rFonts w:ascii="Times New Roman" w:hAnsi="Times New Roman" w:cs="Times New Roman"/>
          <w:sz w:val="24"/>
          <w:szCs w:val="24"/>
        </w:rPr>
      </w:pPr>
      <w:r w:rsidRPr="00FE6045">
        <w:rPr>
          <w:rFonts w:ascii="Times New Roman" w:hAnsi="Times New Roman" w:cs="Times New Roman"/>
          <w:sz w:val="24"/>
          <w:szCs w:val="24"/>
        </w:rPr>
        <w:t xml:space="preserve"> Миллеровского городского поселения</w:t>
      </w:r>
    </w:p>
    <w:p w:rsidR="00037FCC" w:rsidRPr="00FE6045" w:rsidRDefault="002D3FEB" w:rsidP="007F7564">
      <w:pPr>
        <w:ind w:left="56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E6045">
        <w:rPr>
          <w:rFonts w:ascii="Times New Roman" w:hAnsi="Times New Roman" w:cs="Times New Roman"/>
          <w:sz w:val="24"/>
          <w:szCs w:val="24"/>
        </w:rPr>
        <w:tab/>
      </w:r>
      <w:r w:rsidRPr="00FE6045">
        <w:rPr>
          <w:rFonts w:ascii="Times New Roman" w:hAnsi="Times New Roman" w:cs="Times New Roman"/>
          <w:sz w:val="24"/>
          <w:szCs w:val="24"/>
        </w:rPr>
        <w:tab/>
      </w:r>
      <w:r w:rsidRPr="00FE6045">
        <w:rPr>
          <w:rFonts w:ascii="Times New Roman" w:hAnsi="Times New Roman" w:cs="Times New Roman"/>
          <w:sz w:val="24"/>
          <w:szCs w:val="24"/>
        </w:rPr>
        <w:tab/>
      </w:r>
      <w:r w:rsidRPr="00FE6045">
        <w:rPr>
          <w:rFonts w:ascii="Times New Roman" w:hAnsi="Times New Roman" w:cs="Times New Roman"/>
          <w:sz w:val="24"/>
          <w:szCs w:val="24"/>
        </w:rPr>
        <w:tab/>
      </w:r>
      <w:r w:rsidRPr="00FE6045">
        <w:rPr>
          <w:rFonts w:ascii="Times New Roman" w:hAnsi="Times New Roman" w:cs="Times New Roman"/>
          <w:sz w:val="24"/>
          <w:szCs w:val="24"/>
        </w:rPr>
        <w:tab/>
      </w:r>
      <w:r w:rsidRPr="00FE6045">
        <w:rPr>
          <w:rFonts w:ascii="Times New Roman" w:hAnsi="Times New Roman" w:cs="Times New Roman"/>
          <w:sz w:val="24"/>
          <w:szCs w:val="24"/>
        </w:rPr>
        <w:tab/>
      </w:r>
      <w:r w:rsidRPr="00FE6045">
        <w:rPr>
          <w:rFonts w:ascii="Times New Roman" w:hAnsi="Times New Roman" w:cs="Times New Roman"/>
          <w:sz w:val="24"/>
          <w:szCs w:val="24"/>
        </w:rPr>
        <w:tab/>
      </w:r>
      <w:r w:rsidRPr="00FE604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B064F" w:rsidRPr="00FE6045">
        <w:rPr>
          <w:rFonts w:ascii="Times New Roman" w:hAnsi="Times New Roman" w:cs="Times New Roman"/>
          <w:sz w:val="24"/>
          <w:szCs w:val="24"/>
        </w:rPr>
        <w:t xml:space="preserve">    </w:t>
      </w:r>
      <w:r w:rsidR="00EB7563" w:rsidRPr="00FE6045">
        <w:rPr>
          <w:rFonts w:ascii="Times New Roman" w:hAnsi="Times New Roman" w:cs="Times New Roman"/>
          <w:sz w:val="24"/>
          <w:szCs w:val="24"/>
        </w:rPr>
        <w:t xml:space="preserve">   </w:t>
      </w:r>
      <w:r w:rsidR="009B064F" w:rsidRPr="00FE6045">
        <w:rPr>
          <w:rFonts w:ascii="Times New Roman" w:hAnsi="Times New Roman" w:cs="Times New Roman"/>
          <w:sz w:val="24"/>
          <w:szCs w:val="24"/>
        </w:rPr>
        <w:t xml:space="preserve"> </w:t>
      </w:r>
      <w:r w:rsidRPr="00FE6045">
        <w:rPr>
          <w:rFonts w:ascii="Times New Roman" w:hAnsi="Times New Roman" w:cs="Times New Roman"/>
          <w:sz w:val="24"/>
          <w:szCs w:val="24"/>
        </w:rPr>
        <w:t xml:space="preserve"> </w:t>
      </w:r>
      <w:r w:rsidR="00FE6045">
        <w:rPr>
          <w:rFonts w:ascii="Times New Roman" w:hAnsi="Times New Roman" w:cs="Times New Roman"/>
          <w:sz w:val="24"/>
          <w:szCs w:val="24"/>
        </w:rPr>
        <w:t xml:space="preserve">    </w:t>
      </w:r>
      <w:r w:rsidRPr="00FE6045">
        <w:rPr>
          <w:rFonts w:ascii="Times New Roman" w:hAnsi="Times New Roman" w:cs="Times New Roman"/>
          <w:sz w:val="24"/>
          <w:szCs w:val="24"/>
        </w:rPr>
        <w:t xml:space="preserve">   </w:t>
      </w:r>
      <w:r w:rsidR="007F7564" w:rsidRPr="00FE6045">
        <w:rPr>
          <w:rFonts w:ascii="Times New Roman" w:hAnsi="Times New Roman" w:cs="Times New Roman"/>
          <w:sz w:val="24"/>
          <w:szCs w:val="24"/>
        </w:rPr>
        <w:t xml:space="preserve">   </w:t>
      </w:r>
      <w:r w:rsidR="009E4B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7F7564" w:rsidRPr="00FE6045">
        <w:rPr>
          <w:rFonts w:ascii="Times New Roman" w:hAnsi="Times New Roman" w:cs="Times New Roman"/>
          <w:sz w:val="24"/>
          <w:szCs w:val="24"/>
        </w:rPr>
        <w:t>от «</w:t>
      </w:r>
      <w:r w:rsidR="00662208" w:rsidRPr="00FE6045">
        <w:rPr>
          <w:rFonts w:ascii="Times New Roman" w:hAnsi="Times New Roman" w:cs="Times New Roman"/>
          <w:sz w:val="24"/>
          <w:szCs w:val="24"/>
        </w:rPr>
        <w:t>30</w:t>
      </w:r>
      <w:r w:rsidR="007F7564" w:rsidRPr="00FE6045">
        <w:rPr>
          <w:rFonts w:ascii="Times New Roman" w:hAnsi="Times New Roman" w:cs="Times New Roman"/>
          <w:sz w:val="24"/>
          <w:szCs w:val="24"/>
        </w:rPr>
        <w:t>»</w:t>
      </w:r>
      <w:r w:rsidR="009B064F" w:rsidRPr="00FE6045">
        <w:rPr>
          <w:rFonts w:ascii="Times New Roman" w:hAnsi="Times New Roman" w:cs="Times New Roman"/>
          <w:sz w:val="24"/>
          <w:szCs w:val="24"/>
        </w:rPr>
        <w:t xml:space="preserve"> </w:t>
      </w:r>
      <w:r w:rsidR="00662208" w:rsidRPr="00FE6045">
        <w:rPr>
          <w:rFonts w:ascii="Times New Roman" w:hAnsi="Times New Roman" w:cs="Times New Roman"/>
          <w:sz w:val="24"/>
          <w:szCs w:val="24"/>
        </w:rPr>
        <w:t>июня</w:t>
      </w:r>
      <w:r w:rsidR="009B064F" w:rsidRPr="00FE6045">
        <w:rPr>
          <w:rFonts w:ascii="Times New Roman" w:hAnsi="Times New Roman" w:cs="Times New Roman"/>
          <w:sz w:val="24"/>
          <w:szCs w:val="24"/>
        </w:rPr>
        <w:t xml:space="preserve">  </w:t>
      </w:r>
      <w:r w:rsidR="007F7564" w:rsidRPr="00FE6045">
        <w:rPr>
          <w:rFonts w:ascii="Times New Roman" w:hAnsi="Times New Roman" w:cs="Times New Roman"/>
          <w:sz w:val="24"/>
          <w:szCs w:val="24"/>
        </w:rPr>
        <w:t>2017</w:t>
      </w:r>
      <w:r w:rsidR="009B064F" w:rsidRPr="00FE6045">
        <w:rPr>
          <w:rFonts w:ascii="Times New Roman" w:hAnsi="Times New Roman" w:cs="Times New Roman"/>
          <w:sz w:val="24"/>
          <w:szCs w:val="24"/>
        </w:rPr>
        <w:t xml:space="preserve"> </w:t>
      </w:r>
      <w:r w:rsidR="007F7564" w:rsidRPr="00FE6045">
        <w:rPr>
          <w:rFonts w:ascii="Times New Roman" w:hAnsi="Times New Roman" w:cs="Times New Roman"/>
          <w:sz w:val="24"/>
          <w:szCs w:val="24"/>
        </w:rPr>
        <w:t xml:space="preserve"> №</w:t>
      </w:r>
      <w:r w:rsidR="00662208" w:rsidRPr="00FE6045">
        <w:rPr>
          <w:rFonts w:ascii="Times New Roman" w:hAnsi="Times New Roman" w:cs="Times New Roman"/>
          <w:sz w:val="24"/>
          <w:szCs w:val="24"/>
        </w:rPr>
        <w:t xml:space="preserve"> 41</w:t>
      </w:r>
    </w:p>
    <w:p w:rsidR="001D573B" w:rsidRPr="00FE6045" w:rsidRDefault="001D573B" w:rsidP="001D573B">
      <w:pPr>
        <w:pStyle w:val="10"/>
        <w:ind w:left="360"/>
        <w:rPr>
          <w:sz w:val="24"/>
          <w:szCs w:val="24"/>
        </w:rPr>
      </w:pPr>
    </w:p>
    <w:p w:rsidR="007F7564" w:rsidRPr="00FE6045" w:rsidRDefault="002D3FEB" w:rsidP="007F7564">
      <w:pPr>
        <w:pStyle w:val="10"/>
        <w:ind w:left="360"/>
        <w:jc w:val="center"/>
        <w:rPr>
          <w:sz w:val="24"/>
          <w:szCs w:val="24"/>
        </w:rPr>
      </w:pPr>
      <w:r w:rsidRPr="00FE6045">
        <w:rPr>
          <w:sz w:val="24"/>
          <w:szCs w:val="24"/>
        </w:rPr>
        <w:t>И</w:t>
      </w:r>
      <w:r w:rsidR="007F7564" w:rsidRPr="00FE6045">
        <w:rPr>
          <w:sz w:val="24"/>
          <w:szCs w:val="24"/>
        </w:rPr>
        <w:t>зменени</w:t>
      </w:r>
      <w:r w:rsidRPr="00FE6045">
        <w:rPr>
          <w:sz w:val="24"/>
          <w:szCs w:val="24"/>
        </w:rPr>
        <w:t>я</w:t>
      </w:r>
      <w:r w:rsidR="007F7564" w:rsidRPr="00FE6045">
        <w:rPr>
          <w:sz w:val="24"/>
          <w:szCs w:val="24"/>
        </w:rPr>
        <w:t xml:space="preserve"> </w:t>
      </w:r>
      <w:r w:rsidR="00822ED7" w:rsidRPr="00FE6045">
        <w:rPr>
          <w:sz w:val="24"/>
          <w:szCs w:val="24"/>
        </w:rPr>
        <w:t>и дополнени</w:t>
      </w:r>
      <w:r w:rsidRPr="00FE6045">
        <w:rPr>
          <w:sz w:val="24"/>
          <w:szCs w:val="24"/>
        </w:rPr>
        <w:t>я</w:t>
      </w:r>
      <w:r w:rsidR="007F7564" w:rsidRPr="00FE6045">
        <w:rPr>
          <w:sz w:val="24"/>
          <w:szCs w:val="24"/>
        </w:rPr>
        <w:t xml:space="preserve"> </w:t>
      </w:r>
    </w:p>
    <w:p w:rsidR="007F7564" w:rsidRPr="00FE6045" w:rsidRDefault="007F7564" w:rsidP="007F7564">
      <w:pPr>
        <w:pStyle w:val="10"/>
        <w:ind w:left="360"/>
        <w:jc w:val="center"/>
        <w:rPr>
          <w:sz w:val="24"/>
          <w:szCs w:val="24"/>
        </w:rPr>
      </w:pPr>
      <w:r w:rsidRPr="00FE6045">
        <w:rPr>
          <w:sz w:val="24"/>
          <w:szCs w:val="24"/>
        </w:rPr>
        <w:t xml:space="preserve">в </w:t>
      </w:r>
      <w:r w:rsidR="002D3FEB" w:rsidRPr="00FE6045">
        <w:rPr>
          <w:sz w:val="24"/>
          <w:szCs w:val="24"/>
        </w:rPr>
        <w:t xml:space="preserve">Генеральный план и в </w:t>
      </w:r>
      <w:r w:rsidRPr="00FE6045">
        <w:rPr>
          <w:sz w:val="24"/>
          <w:szCs w:val="24"/>
        </w:rPr>
        <w:t>Правила землепользования и застройки</w:t>
      </w:r>
    </w:p>
    <w:p w:rsidR="007F7564" w:rsidRPr="00FE6045" w:rsidRDefault="007F7564" w:rsidP="007F7564">
      <w:pPr>
        <w:pStyle w:val="10"/>
        <w:ind w:left="360"/>
        <w:jc w:val="center"/>
        <w:rPr>
          <w:sz w:val="24"/>
          <w:szCs w:val="24"/>
        </w:rPr>
      </w:pPr>
      <w:r w:rsidRPr="00FE6045">
        <w:rPr>
          <w:sz w:val="24"/>
          <w:szCs w:val="24"/>
        </w:rPr>
        <w:t>Миллеровского городского поселения</w:t>
      </w:r>
    </w:p>
    <w:p w:rsidR="001D573B" w:rsidRPr="00FE6045" w:rsidRDefault="001D573B" w:rsidP="001D573B">
      <w:pPr>
        <w:pStyle w:val="10"/>
        <w:ind w:left="360"/>
        <w:rPr>
          <w:sz w:val="24"/>
          <w:szCs w:val="24"/>
        </w:rPr>
      </w:pPr>
    </w:p>
    <w:p w:rsidR="00F50493" w:rsidRPr="00FE6045" w:rsidRDefault="0061429B" w:rsidP="00103216">
      <w:pPr>
        <w:pStyle w:val="10"/>
        <w:rPr>
          <w:b/>
          <w:sz w:val="24"/>
          <w:szCs w:val="24"/>
        </w:rPr>
      </w:pPr>
      <w:r w:rsidRPr="00FE6045">
        <w:rPr>
          <w:b/>
          <w:sz w:val="24"/>
          <w:szCs w:val="24"/>
        </w:rPr>
        <w:t xml:space="preserve">    </w:t>
      </w:r>
      <w:r w:rsidR="009B064F" w:rsidRPr="00FE6045">
        <w:rPr>
          <w:b/>
          <w:sz w:val="24"/>
          <w:szCs w:val="24"/>
        </w:rPr>
        <w:t xml:space="preserve"> </w:t>
      </w:r>
      <w:r w:rsidRPr="00FE6045">
        <w:rPr>
          <w:b/>
          <w:sz w:val="24"/>
          <w:szCs w:val="24"/>
        </w:rPr>
        <w:t>1. Внести изменения</w:t>
      </w:r>
      <w:r w:rsidR="00822ED7" w:rsidRPr="00FE6045">
        <w:rPr>
          <w:b/>
          <w:sz w:val="24"/>
          <w:szCs w:val="24"/>
        </w:rPr>
        <w:t xml:space="preserve"> </w:t>
      </w:r>
      <w:r w:rsidRPr="00FE6045">
        <w:rPr>
          <w:b/>
          <w:sz w:val="24"/>
          <w:szCs w:val="24"/>
        </w:rPr>
        <w:t xml:space="preserve"> в </w:t>
      </w:r>
      <w:r w:rsidR="000F3386" w:rsidRPr="00FE6045">
        <w:rPr>
          <w:b/>
          <w:sz w:val="24"/>
          <w:szCs w:val="24"/>
          <w:lang w:val="ru-RU"/>
        </w:rPr>
        <w:t xml:space="preserve"> картографические </w:t>
      </w:r>
      <w:r w:rsidRPr="00FE6045">
        <w:rPr>
          <w:b/>
          <w:sz w:val="24"/>
          <w:szCs w:val="24"/>
        </w:rPr>
        <w:t>материалы градостроительного зонирования:</w:t>
      </w:r>
    </w:p>
    <w:p w:rsidR="00F50493" w:rsidRPr="00FE6045" w:rsidRDefault="00F50493" w:rsidP="00103216">
      <w:pPr>
        <w:pStyle w:val="10"/>
        <w:rPr>
          <w:color w:val="000000"/>
          <w:sz w:val="24"/>
          <w:szCs w:val="24"/>
        </w:rPr>
      </w:pPr>
      <w:r w:rsidRPr="00FE6045">
        <w:rPr>
          <w:sz w:val="24"/>
          <w:szCs w:val="24"/>
          <w:lang w:val="ru-RU"/>
        </w:rPr>
        <w:t xml:space="preserve">     </w:t>
      </w:r>
      <w:r w:rsidRPr="00FE6045">
        <w:rPr>
          <w:sz w:val="24"/>
          <w:szCs w:val="24"/>
        </w:rPr>
        <w:t xml:space="preserve">1.1. Изменить </w:t>
      </w:r>
      <w:r w:rsidR="0061429B" w:rsidRPr="00FE6045">
        <w:rPr>
          <w:sz w:val="24"/>
          <w:szCs w:val="24"/>
        </w:rPr>
        <w:t xml:space="preserve">территориальную зону  Ж-2 </w:t>
      </w:r>
      <w:r w:rsidR="0061429B" w:rsidRPr="00FE6045">
        <w:rPr>
          <w:color w:val="000000"/>
          <w:sz w:val="24"/>
          <w:szCs w:val="24"/>
        </w:rPr>
        <w:t>(зона малоэтажной и среднеэтажной  жилой застройки)</w:t>
      </w:r>
      <w:r w:rsidR="0061429B" w:rsidRPr="00FE6045">
        <w:rPr>
          <w:sz w:val="24"/>
          <w:szCs w:val="24"/>
        </w:rPr>
        <w:t xml:space="preserve"> </w:t>
      </w:r>
      <w:r w:rsidRPr="00FE6045">
        <w:rPr>
          <w:sz w:val="24"/>
          <w:szCs w:val="24"/>
        </w:rPr>
        <w:t xml:space="preserve">в карте градостроительного зонирования </w:t>
      </w:r>
      <w:r w:rsidR="0061429B" w:rsidRPr="00FE6045">
        <w:rPr>
          <w:sz w:val="24"/>
          <w:szCs w:val="24"/>
        </w:rPr>
        <w:t>Центрального</w:t>
      </w:r>
      <w:r w:rsidRPr="00FE6045">
        <w:rPr>
          <w:sz w:val="24"/>
          <w:szCs w:val="24"/>
        </w:rPr>
        <w:t xml:space="preserve"> планировочного района,  расположенную в границах земельного участка</w:t>
      </w:r>
      <w:r w:rsidR="0061429B" w:rsidRPr="00FE6045">
        <w:rPr>
          <w:sz w:val="24"/>
          <w:szCs w:val="24"/>
        </w:rPr>
        <w:t>, расположенного по адресу: Ростовская область, Миллеровский район, г</w:t>
      </w:r>
      <w:r w:rsidR="00001358" w:rsidRPr="00FE6045">
        <w:rPr>
          <w:sz w:val="24"/>
          <w:szCs w:val="24"/>
        </w:rPr>
        <w:t>.</w:t>
      </w:r>
      <w:r w:rsidR="0061429B" w:rsidRPr="00FE6045">
        <w:rPr>
          <w:sz w:val="24"/>
          <w:szCs w:val="24"/>
        </w:rPr>
        <w:t>Миллерово, ул. Максима Горького, 2</w:t>
      </w:r>
      <w:r w:rsidRPr="00FE6045">
        <w:rPr>
          <w:sz w:val="24"/>
          <w:szCs w:val="24"/>
        </w:rPr>
        <w:t xml:space="preserve"> на зону Ж-1 (зона индивидуальной усадебной жилой застройки)</w:t>
      </w:r>
      <w:r w:rsidR="0097409B" w:rsidRPr="00FE6045">
        <w:rPr>
          <w:sz w:val="24"/>
          <w:szCs w:val="24"/>
        </w:rPr>
        <w:t>.</w:t>
      </w:r>
      <w:r w:rsidRPr="00FE6045">
        <w:rPr>
          <w:color w:val="000000"/>
          <w:sz w:val="24"/>
          <w:szCs w:val="24"/>
        </w:rPr>
        <w:t xml:space="preserve">  </w:t>
      </w:r>
    </w:p>
    <w:p w:rsidR="00001358" w:rsidRPr="00FE6045" w:rsidRDefault="00F50493" w:rsidP="00103216">
      <w:pPr>
        <w:pStyle w:val="10"/>
        <w:rPr>
          <w:color w:val="000000"/>
          <w:sz w:val="24"/>
          <w:szCs w:val="24"/>
        </w:rPr>
      </w:pPr>
      <w:r w:rsidRPr="00FE6045">
        <w:rPr>
          <w:color w:val="000000"/>
          <w:sz w:val="24"/>
          <w:szCs w:val="24"/>
          <w:lang w:val="ru-RU"/>
        </w:rPr>
        <w:t xml:space="preserve">   </w:t>
      </w:r>
      <w:r w:rsidRPr="00FE6045">
        <w:rPr>
          <w:color w:val="000000"/>
          <w:sz w:val="24"/>
          <w:szCs w:val="24"/>
        </w:rPr>
        <w:t xml:space="preserve">  1.2. Изменить часть</w:t>
      </w:r>
      <w:r w:rsidR="0097409B" w:rsidRPr="00FE6045">
        <w:rPr>
          <w:color w:val="000000"/>
          <w:sz w:val="24"/>
          <w:szCs w:val="24"/>
        </w:rPr>
        <w:t xml:space="preserve"> территориальной</w:t>
      </w:r>
      <w:r w:rsidRPr="00FE6045">
        <w:rPr>
          <w:color w:val="000000"/>
          <w:sz w:val="24"/>
          <w:szCs w:val="24"/>
        </w:rPr>
        <w:t xml:space="preserve"> зоны</w:t>
      </w:r>
      <w:r w:rsidR="0097409B" w:rsidRPr="00FE6045">
        <w:rPr>
          <w:color w:val="000000"/>
          <w:sz w:val="24"/>
          <w:szCs w:val="24"/>
        </w:rPr>
        <w:t xml:space="preserve"> </w:t>
      </w:r>
      <w:r w:rsidRPr="00FE6045">
        <w:rPr>
          <w:color w:val="000000"/>
          <w:sz w:val="24"/>
          <w:szCs w:val="24"/>
        </w:rPr>
        <w:t xml:space="preserve"> Р-</w:t>
      </w:r>
      <w:r w:rsidR="0097409B" w:rsidRPr="00FE6045">
        <w:rPr>
          <w:color w:val="000000"/>
          <w:sz w:val="24"/>
          <w:szCs w:val="24"/>
        </w:rPr>
        <w:t>2</w:t>
      </w:r>
      <w:r w:rsidRPr="00FE6045">
        <w:rPr>
          <w:color w:val="000000"/>
          <w:sz w:val="24"/>
          <w:szCs w:val="24"/>
        </w:rPr>
        <w:t xml:space="preserve"> (зона рекреационно</w:t>
      </w:r>
      <w:r w:rsidR="0097409B" w:rsidRPr="00FE6045">
        <w:rPr>
          <w:color w:val="000000"/>
          <w:sz w:val="24"/>
          <w:szCs w:val="24"/>
        </w:rPr>
        <w:t>-ландшафтного назн</w:t>
      </w:r>
      <w:r w:rsidRPr="00FE6045">
        <w:rPr>
          <w:color w:val="000000"/>
          <w:sz w:val="24"/>
          <w:szCs w:val="24"/>
        </w:rPr>
        <w:t xml:space="preserve">ачения), в карте  градостроительного зонирования </w:t>
      </w:r>
      <w:r w:rsidR="0097409B" w:rsidRPr="00FE6045">
        <w:rPr>
          <w:color w:val="000000"/>
          <w:sz w:val="24"/>
          <w:szCs w:val="24"/>
        </w:rPr>
        <w:t>Южного</w:t>
      </w:r>
      <w:r w:rsidRPr="00FE6045">
        <w:rPr>
          <w:color w:val="000000"/>
          <w:sz w:val="24"/>
          <w:szCs w:val="24"/>
        </w:rPr>
        <w:t xml:space="preserve"> планировочного района, расположенную в границах </w:t>
      </w:r>
      <w:r w:rsidR="00001358" w:rsidRPr="00FE6045">
        <w:rPr>
          <w:color w:val="000000"/>
          <w:sz w:val="24"/>
          <w:szCs w:val="24"/>
        </w:rPr>
        <w:t xml:space="preserve">кадастрового квартала </w:t>
      </w:r>
      <w:r w:rsidRPr="00FE6045">
        <w:rPr>
          <w:color w:val="000000"/>
          <w:sz w:val="24"/>
          <w:szCs w:val="24"/>
        </w:rPr>
        <w:t>61:54:0</w:t>
      </w:r>
      <w:r w:rsidR="00001358" w:rsidRPr="00FE6045">
        <w:rPr>
          <w:color w:val="000000"/>
          <w:sz w:val="24"/>
          <w:szCs w:val="24"/>
        </w:rPr>
        <w:t>140301</w:t>
      </w:r>
      <w:r w:rsidR="00A00D8B" w:rsidRPr="00FE6045">
        <w:rPr>
          <w:color w:val="000000"/>
          <w:sz w:val="24"/>
          <w:szCs w:val="24"/>
        </w:rPr>
        <w:t>, ограниченной  с севера, востока, запада и юга  свободной территорией,</w:t>
      </w:r>
      <w:r w:rsidRPr="00FE6045">
        <w:rPr>
          <w:color w:val="000000"/>
          <w:sz w:val="24"/>
          <w:szCs w:val="24"/>
        </w:rPr>
        <w:t xml:space="preserve"> на зону </w:t>
      </w:r>
      <w:r w:rsidR="00001358" w:rsidRPr="00FE6045">
        <w:rPr>
          <w:color w:val="000000"/>
          <w:sz w:val="24"/>
          <w:szCs w:val="24"/>
        </w:rPr>
        <w:t>СХ-2</w:t>
      </w:r>
      <w:r w:rsidRPr="00FE6045">
        <w:rPr>
          <w:color w:val="000000"/>
          <w:sz w:val="24"/>
          <w:szCs w:val="24"/>
        </w:rPr>
        <w:t xml:space="preserve"> (</w:t>
      </w:r>
      <w:r w:rsidR="00001358" w:rsidRPr="00FE6045">
        <w:rPr>
          <w:color w:val="000000"/>
          <w:sz w:val="24"/>
          <w:szCs w:val="24"/>
        </w:rPr>
        <w:t>зона сельс</w:t>
      </w:r>
      <w:r w:rsidR="00F81B89" w:rsidRPr="00FE6045">
        <w:rPr>
          <w:color w:val="000000"/>
          <w:sz w:val="24"/>
          <w:szCs w:val="24"/>
        </w:rPr>
        <w:t>кохозяйственного использования), согласно приложению 1.</w:t>
      </w:r>
    </w:p>
    <w:p w:rsidR="00001358" w:rsidRPr="00FE6045" w:rsidRDefault="00F50493" w:rsidP="00103216">
      <w:pPr>
        <w:pStyle w:val="10"/>
        <w:rPr>
          <w:color w:val="000000"/>
          <w:sz w:val="24"/>
          <w:szCs w:val="24"/>
        </w:rPr>
      </w:pPr>
      <w:r w:rsidRPr="00FE6045">
        <w:rPr>
          <w:sz w:val="24"/>
          <w:szCs w:val="24"/>
          <w:lang w:val="ru-RU"/>
        </w:rPr>
        <w:t xml:space="preserve">     </w:t>
      </w:r>
      <w:r w:rsidRPr="00FE6045">
        <w:rPr>
          <w:color w:val="000000"/>
          <w:sz w:val="24"/>
          <w:szCs w:val="24"/>
        </w:rPr>
        <w:t xml:space="preserve">1.3. </w:t>
      </w:r>
      <w:r w:rsidR="00001358" w:rsidRPr="00FE6045">
        <w:rPr>
          <w:color w:val="000000"/>
          <w:sz w:val="24"/>
          <w:szCs w:val="24"/>
        </w:rPr>
        <w:t>Изменить часть территориальной зоны  Ж-2 (зона малоэтажной и среднеэтажной  жилой застройки), в карте  градостроительного зонирования Южного планировочного района, расположенную в границах кадастрового квартала 61:54:0140301</w:t>
      </w:r>
      <w:r w:rsidR="00A00D8B" w:rsidRPr="00FE6045">
        <w:rPr>
          <w:color w:val="000000"/>
          <w:sz w:val="24"/>
          <w:szCs w:val="24"/>
        </w:rPr>
        <w:t xml:space="preserve">, </w:t>
      </w:r>
      <w:r w:rsidR="004458AD" w:rsidRPr="00FE6045">
        <w:rPr>
          <w:color w:val="000000"/>
          <w:sz w:val="24"/>
          <w:szCs w:val="24"/>
        </w:rPr>
        <w:t xml:space="preserve">ограниченной  с севера, востока, запада свободной территорией, с юга ул.Артиллерийская, </w:t>
      </w:r>
      <w:r w:rsidR="00001358" w:rsidRPr="00FE6045">
        <w:rPr>
          <w:color w:val="000000"/>
          <w:sz w:val="24"/>
          <w:szCs w:val="24"/>
        </w:rPr>
        <w:t>на зону СХ-2 (зона сельскохозяйственного использования)</w:t>
      </w:r>
      <w:r w:rsidR="00F81B89" w:rsidRPr="00FE6045">
        <w:rPr>
          <w:color w:val="000000"/>
          <w:sz w:val="24"/>
          <w:szCs w:val="24"/>
        </w:rPr>
        <w:t>, согласно приложению 2</w:t>
      </w:r>
      <w:r w:rsidR="00001358" w:rsidRPr="00FE6045">
        <w:rPr>
          <w:color w:val="000000"/>
          <w:sz w:val="24"/>
          <w:szCs w:val="24"/>
        </w:rPr>
        <w:t>.</w:t>
      </w:r>
    </w:p>
    <w:p w:rsidR="009F50D1" w:rsidRPr="00FE6045" w:rsidRDefault="00001358" w:rsidP="00103216">
      <w:pPr>
        <w:pStyle w:val="10"/>
        <w:rPr>
          <w:color w:val="000000"/>
          <w:sz w:val="24"/>
          <w:szCs w:val="24"/>
        </w:rPr>
      </w:pPr>
      <w:r w:rsidRPr="00FE6045">
        <w:rPr>
          <w:color w:val="000000"/>
          <w:sz w:val="24"/>
          <w:szCs w:val="24"/>
        </w:rPr>
        <w:t xml:space="preserve">     1.4. Изменить част</w:t>
      </w:r>
      <w:r w:rsidR="004458AD" w:rsidRPr="00FE6045">
        <w:rPr>
          <w:color w:val="000000"/>
          <w:sz w:val="24"/>
          <w:szCs w:val="24"/>
        </w:rPr>
        <w:t>ь территориальной зоны</w:t>
      </w:r>
      <w:r w:rsidRPr="00FE6045">
        <w:rPr>
          <w:color w:val="000000"/>
          <w:sz w:val="24"/>
          <w:szCs w:val="24"/>
        </w:rPr>
        <w:t xml:space="preserve"> </w:t>
      </w:r>
      <w:r w:rsidR="009F50D1" w:rsidRPr="00FE6045">
        <w:rPr>
          <w:color w:val="000000"/>
          <w:sz w:val="24"/>
          <w:szCs w:val="24"/>
        </w:rPr>
        <w:t>ПК</w:t>
      </w:r>
      <w:r w:rsidRPr="00FE6045">
        <w:rPr>
          <w:color w:val="000000"/>
          <w:sz w:val="24"/>
          <w:szCs w:val="24"/>
        </w:rPr>
        <w:t xml:space="preserve"> (</w:t>
      </w:r>
      <w:r w:rsidR="009F50D1" w:rsidRPr="00FE6045">
        <w:rPr>
          <w:color w:val="000000"/>
          <w:sz w:val="24"/>
          <w:szCs w:val="24"/>
        </w:rPr>
        <w:t>производственно-коммунальная зона), в карте</w:t>
      </w:r>
      <w:r w:rsidRPr="00FE6045">
        <w:rPr>
          <w:color w:val="000000"/>
          <w:sz w:val="24"/>
          <w:szCs w:val="24"/>
        </w:rPr>
        <w:t xml:space="preserve"> градостроительного зонирования Южного планировочного района, расположенную в границах кадастрового квартала 61:54:0140301</w:t>
      </w:r>
      <w:r w:rsidR="004458AD" w:rsidRPr="00FE6045">
        <w:rPr>
          <w:color w:val="000000"/>
          <w:sz w:val="24"/>
          <w:szCs w:val="24"/>
        </w:rPr>
        <w:t xml:space="preserve">, </w:t>
      </w:r>
      <w:r w:rsidRPr="00FE6045">
        <w:rPr>
          <w:color w:val="000000"/>
          <w:sz w:val="24"/>
          <w:szCs w:val="24"/>
        </w:rPr>
        <w:t xml:space="preserve"> </w:t>
      </w:r>
      <w:r w:rsidR="004458AD" w:rsidRPr="00FE6045">
        <w:rPr>
          <w:color w:val="000000"/>
          <w:sz w:val="24"/>
          <w:szCs w:val="24"/>
        </w:rPr>
        <w:t xml:space="preserve">ограниченной  с севера, востока, запада и юга  свободной территорией,  </w:t>
      </w:r>
      <w:r w:rsidRPr="00FE6045">
        <w:rPr>
          <w:color w:val="000000"/>
          <w:sz w:val="24"/>
          <w:szCs w:val="24"/>
        </w:rPr>
        <w:t>на зону СХ-2 (зона сельскохозяйственного использования)</w:t>
      </w:r>
      <w:r w:rsidR="00F81B89" w:rsidRPr="00FE6045">
        <w:rPr>
          <w:color w:val="000000"/>
          <w:sz w:val="24"/>
          <w:szCs w:val="24"/>
        </w:rPr>
        <w:t>, согласно приложению 3.</w:t>
      </w:r>
    </w:p>
    <w:p w:rsidR="009F50D1" w:rsidRPr="00FE6045" w:rsidRDefault="009F50D1" w:rsidP="00103216">
      <w:pPr>
        <w:pStyle w:val="10"/>
        <w:rPr>
          <w:color w:val="000000"/>
          <w:sz w:val="24"/>
          <w:szCs w:val="24"/>
        </w:rPr>
      </w:pPr>
      <w:r w:rsidRPr="00FE6045">
        <w:rPr>
          <w:color w:val="000000"/>
          <w:sz w:val="24"/>
          <w:szCs w:val="24"/>
        </w:rPr>
        <w:t xml:space="preserve">     1.5. Изменить часть территориальной зоны, действия градостроительного регламента на которую не распространяется, в карте градостроительного зонирования Южного планировочного района, </w:t>
      </w:r>
      <w:r w:rsidR="004458AD" w:rsidRPr="00FE6045">
        <w:rPr>
          <w:color w:val="000000"/>
          <w:sz w:val="24"/>
          <w:szCs w:val="24"/>
        </w:rPr>
        <w:t xml:space="preserve">ограниченной  с севера, востока, запада и юга  свободной территорией,  </w:t>
      </w:r>
      <w:r w:rsidRPr="00FE6045">
        <w:rPr>
          <w:color w:val="000000"/>
          <w:sz w:val="24"/>
          <w:szCs w:val="24"/>
        </w:rPr>
        <w:t>расположенную в границах кадастрового квартала 61:54:0140301</w:t>
      </w:r>
      <w:r w:rsidR="004458AD" w:rsidRPr="00FE6045">
        <w:rPr>
          <w:color w:val="000000"/>
          <w:sz w:val="24"/>
          <w:szCs w:val="24"/>
        </w:rPr>
        <w:t xml:space="preserve">, </w:t>
      </w:r>
      <w:r w:rsidRPr="00FE6045">
        <w:rPr>
          <w:color w:val="000000"/>
          <w:sz w:val="24"/>
          <w:szCs w:val="24"/>
        </w:rPr>
        <w:t xml:space="preserve"> на зону СХ-2 (зона сельскохозяйственного использования)</w:t>
      </w:r>
      <w:r w:rsidR="00F81B89" w:rsidRPr="00FE6045">
        <w:rPr>
          <w:color w:val="000000"/>
          <w:sz w:val="24"/>
          <w:szCs w:val="24"/>
        </w:rPr>
        <w:t>, согласно приложению 4</w:t>
      </w:r>
      <w:r w:rsidRPr="00FE6045">
        <w:rPr>
          <w:color w:val="000000"/>
          <w:sz w:val="24"/>
          <w:szCs w:val="24"/>
        </w:rPr>
        <w:t>.</w:t>
      </w:r>
    </w:p>
    <w:p w:rsidR="009F50D1" w:rsidRPr="00FE6045" w:rsidRDefault="009F50D1" w:rsidP="00103216">
      <w:pPr>
        <w:pStyle w:val="10"/>
        <w:rPr>
          <w:color w:val="000000"/>
          <w:sz w:val="24"/>
          <w:szCs w:val="24"/>
        </w:rPr>
      </w:pPr>
      <w:r w:rsidRPr="00FE6045">
        <w:rPr>
          <w:color w:val="000000"/>
          <w:sz w:val="24"/>
          <w:szCs w:val="24"/>
        </w:rPr>
        <w:t xml:space="preserve">     1.6. </w:t>
      </w:r>
      <w:r w:rsidRPr="00FE6045">
        <w:rPr>
          <w:sz w:val="24"/>
          <w:szCs w:val="24"/>
        </w:rPr>
        <w:t xml:space="preserve">Изменить территориальную зону </w:t>
      </w:r>
      <w:r w:rsidR="002575AA" w:rsidRPr="00FE6045">
        <w:rPr>
          <w:sz w:val="24"/>
          <w:szCs w:val="24"/>
        </w:rPr>
        <w:t>ОД</w:t>
      </w:r>
      <w:r w:rsidR="00E92D13" w:rsidRPr="00FE6045">
        <w:rPr>
          <w:sz w:val="24"/>
          <w:szCs w:val="24"/>
        </w:rPr>
        <w:t xml:space="preserve"> (зона </w:t>
      </w:r>
      <w:r w:rsidR="002575AA" w:rsidRPr="00FE6045">
        <w:rPr>
          <w:sz w:val="24"/>
          <w:szCs w:val="24"/>
        </w:rPr>
        <w:t>делового общественного и коммерческого назначения</w:t>
      </w:r>
      <w:r w:rsidR="00E92D13" w:rsidRPr="00FE6045">
        <w:rPr>
          <w:sz w:val="24"/>
          <w:szCs w:val="24"/>
        </w:rPr>
        <w:t>)</w:t>
      </w:r>
      <w:r w:rsidRPr="00FE6045">
        <w:rPr>
          <w:sz w:val="24"/>
          <w:szCs w:val="24"/>
        </w:rPr>
        <w:t xml:space="preserve"> в карте градостроительного зонирования Центрального планировочного района,  расположенную в границах земельного участка, расположенного по адресу: Ростовская область, Миллеровский район, г.Миллерово, ул. </w:t>
      </w:r>
      <w:r w:rsidR="00E92D13" w:rsidRPr="00FE6045">
        <w:rPr>
          <w:sz w:val="24"/>
          <w:szCs w:val="24"/>
        </w:rPr>
        <w:t xml:space="preserve">Гаврилова, 12 </w:t>
      </w:r>
      <w:r w:rsidRPr="00FE6045">
        <w:rPr>
          <w:sz w:val="24"/>
          <w:szCs w:val="24"/>
        </w:rPr>
        <w:t>на зону</w:t>
      </w:r>
      <w:r w:rsidR="00E92D13" w:rsidRPr="00FE6045">
        <w:rPr>
          <w:sz w:val="24"/>
          <w:szCs w:val="24"/>
        </w:rPr>
        <w:t xml:space="preserve"> Ж-2 </w:t>
      </w:r>
      <w:r w:rsidR="00E92D13" w:rsidRPr="00FE6045">
        <w:rPr>
          <w:color w:val="000000"/>
          <w:sz w:val="24"/>
          <w:szCs w:val="24"/>
        </w:rPr>
        <w:t>(зона малоэтажной и среднеэтажной  жилой застройки)</w:t>
      </w:r>
      <w:r w:rsidRPr="00FE6045">
        <w:rPr>
          <w:sz w:val="24"/>
          <w:szCs w:val="24"/>
        </w:rPr>
        <w:t>.</w:t>
      </w:r>
      <w:r w:rsidRPr="00FE6045">
        <w:rPr>
          <w:color w:val="000000"/>
          <w:sz w:val="24"/>
          <w:szCs w:val="24"/>
        </w:rPr>
        <w:t xml:space="preserve">  </w:t>
      </w:r>
    </w:p>
    <w:p w:rsidR="00E92D13" w:rsidRPr="00FE6045" w:rsidRDefault="00E92D13" w:rsidP="00103216">
      <w:pPr>
        <w:pStyle w:val="10"/>
        <w:rPr>
          <w:color w:val="000000"/>
          <w:sz w:val="24"/>
          <w:szCs w:val="24"/>
        </w:rPr>
      </w:pPr>
      <w:r w:rsidRPr="00FE6045">
        <w:rPr>
          <w:color w:val="000000"/>
          <w:sz w:val="24"/>
          <w:szCs w:val="24"/>
        </w:rPr>
        <w:t xml:space="preserve">     1.7. </w:t>
      </w:r>
      <w:r w:rsidRPr="00FE6045">
        <w:rPr>
          <w:sz w:val="24"/>
          <w:szCs w:val="24"/>
        </w:rPr>
        <w:t xml:space="preserve">Изменить территориальную зону </w:t>
      </w:r>
      <w:r w:rsidR="005752E0" w:rsidRPr="00FE6045">
        <w:rPr>
          <w:sz w:val="24"/>
          <w:szCs w:val="24"/>
        </w:rPr>
        <w:t>П-</w:t>
      </w:r>
      <w:r w:rsidR="00971615" w:rsidRPr="00FE6045">
        <w:rPr>
          <w:sz w:val="24"/>
          <w:szCs w:val="24"/>
        </w:rPr>
        <w:t>3</w:t>
      </w:r>
      <w:r w:rsidRPr="00FE6045">
        <w:rPr>
          <w:sz w:val="24"/>
          <w:szCs w:val="24"/>
        </w:rPr>
        <w:t xml:space="preserve"> (</w:t>
      </w:r>
      <w:r w:rsidR="00971615" w:rsidRPr="00FE6045">
        <w:rPr>
          <w:sz w:val="24"/>
          <w:szCs w:val="24"/>
        </w:rPr>
        <w:t>производственно-коммунальная зона второго типа)</w:t>
      </w:r>
      <w:r w:rsidRPr="00FE6045">
        <w:rPr>
          <w:sz w:val="24"/>
          <w:szCs w:val="24"/>
        </w:rPr>
        <w:t xml:space="preserve"> в карте градостроительного зонирования </w:t>
      </w:r>
      <w:r w:rsidR="00971615" w:rsidRPr="00FE6045">
        <w:rPr>
          <w:sz w:val="24"/>
          <w:szCs w:val="24"/>
        </w:rPr>
        <w:t>Западного  планировочного района,</w:t>
      </w:r>
      <w:r w:rsidRPr="00FE6045">
        <w:rPr>
          <w:sz w:val="24"/>
          <w:szCs w:val="24"/>
        </w:rPr>
        <w:t xml:space="preserve"> расположенную в границах земельного участка, расположенного по адресу: Ростовская область, Миллеровский район, г.Миллерово, ул.</w:t>
      </w:r>
      <w:r w:rsidR="00971615" w:rsidRPr="00FE6045">
        <w:rPr>
          <w:sz w:val="24"/>
          <w:szCs w:val="24"/>
        </w:rPr>
        <w:t>Советская, 59, с кадастровым номером 61:54:0060001:45</w:t>
      </w:r>
      <w:r w:rsidRPr="00FE6045">
        <w:rPr>
          <w:sz w:val="24"/>
          <w:szCs w:val="24"/>
        </w:rPr>
        <w:t xml:space="preserve"> на зону </w:t>
      </w:r>
      <w:r w:rsidR="00971615" w:rsidRPr="00FE6045">
        <w:rPr>
          <w:sz w:val="24"/>
          <w:szCs w:val="24"/>
        </w:rPr>
        <w:t>С-1</w:t>
      </w:r>
      <w:r w:rsidRPr="00FE6045">
        <w:rPr>
          <w:sz w:val="24"/>
          <w:szCs w:val="24"/>
        </w:rPr>
        <w:t xml:space="preserve"> </w:t>
      </w:r>
      <w:r w:rsidRPr="00FE6045">
        <w:rPr>
          <w:color w:val="000000"/>
          <w:sz w:val="24"/>
          <w:szCs w:val="24"/>
        </w:rPr>
        <w:t>(</w:t>
      </w:r>
      <w:r w:rsidR="00971615" w:rsidRPr="00FE6045">
        <w:rPr>
          <w:color w:val="000000"/>
          <w:sz w:val="24"/>
          <w:szCs w:val="24"/>
        </w:rPr>
        <w:t xml:space="preserve"> </w:t>
      </w:r>
      <w:r w:rsidRPr="00FE6045">
        <w:rPr>
          <w:color w:val="000000"/>
          <w:sz w:val="24"/>
          <w:szCs w:val="24"/>
        </w:rPr>
        <w:t>зона</w:t>
      </w:r>
      <w:r w:rsidR="0093461B" w:rsidRPr="00FE6045">
        <w:rPr>
          <w:color w:val="000000"/>
          <w:sz w:val="24"/>
          <w:szCs w:val="24"/>
        </w:rPr>
        <w:t xml:space="preserve"> насаждений специального назначения</w:t>
      </w:r>
      <w:r w:rsidRPr="00FE6045">
        <w:rPr>
          <w:color w:val="000000"/>
          <w:sz w:val="24"/>
          <w:szCs w:val="24"/>
        </w:rPr>
        <w:t>)</w:t>
      </w:r>
      <w:r w:rsidRPr="00FE6045">
        <w:rPr>
          <w:sz w:val="24"/>
          <w:szCs w:val="24"/>
        </w:rPr>
        <w:t>.</w:t>
      </w:r>
      <w:r w:rsidRPr="00FE6045">
        <w:rPr>
          <w:color w:val="000000"/>
          <w:sz w:val="24"/>
          <w:szCs w:val="24"/>
        </w:rPr>
        <w:t xml:space="preserve">  </w:t>
      </w:r>
    </w:p>
    <w:p w:rsidR="00966E44" w:rsidRPr="00FE6045" w:rsidRDefault="0093461B" w:rsidP="00103216">
      <w:pPr>
        <w:pStyle w:val="10"/>
        <w:rPr>
          <w:color w:val="000000"/>
          <w:sz w:val="24"/>
          <w:szCs w:val="24"/>
        </w:rPr>
      </w:pPr>
      <w:r w:rsidRPr="00FE6045">
        <w:rPr>
          <w:color w:val="000000"/>
          <w:sz w:val="24"/>
          <w:szCs w:val="24"/>
        </w:rPr>
        <w:t xml:space="preserve">     1.8.</w:t>
      </w:r>
      <w:r w:rsidR="004458AD" w:rsidRPr="00FE6045">
        <w:rPr>
          <w:color w:val="000000"/>
          <w:sz w:val="24"/>
          <w:szCs w:val="24"/>
        </w:rPr>
        <w:t xml:space="preserve"> </w:t>
      </w:r>
      <w:r w:rsidR="00966E44" w:rsidRPr="00FE6045">
        <w:rPr>
          <w:color w:val="000000"/>
          <w:sz w:val="24"/>
          <w:szCs w:val="24"/>
        </w:rPr>
        <w:t xml:space="preserve"> Изменить территориальную  зону  Ж-2 (зона малоэтажной и среднеэтажной  жилой застройки), в карте  градостроительного зонирования Южного планировочного района, расположенную в границах земельного участка с кадастровым номером  61:54:0132201:47,  </w:t>
      </w:r>
      <w:r w:rsidR="00966E44" w:rsidRPr="00FE6045">
        <w:rPr>
          <w:sz w:val="24"/>
          <w:szCs w:val="24"/>
        </w:rPr>
        <w:t xml:space="preserve">расположенного по адресу: Ростовская область, Миллеровский район, г.Миллерово, ул.Энергетиков,  21, </w:t>
      </w:r>
      <w:r w:rsidR="00966E44" w:rsidRPr="00FE6045">
        <w:rPr>
          <w:color w:val="000000"/>
          <w:sz w:val="24"/>
          <w:szCs w:val="24"/>
        </w:rPr>
        <w:t xml:space="preserve">на зону </w:t>
      </w:r>
      <w:r w:rsidR="00966E44" w:rsidRPr="00FE6045">
        <w:rPr>
          <w:sz w:val="24"/>
          <w:szCs w:val="24"/>
        </w:rPr>
        <w:t>Ж-1 (зона индивидуальной усадебной жилой застройки)</w:t>
      </w:r>
      <w:r w:rsidR="00966E44" w:rsidRPr="00FE6045">
        <w:rPr>
          <w:color w:val="000000"/>
          <w:sz w:val="24"/>
          <w:szCs w:val="24"/>
        </w:rPr>
        <w:t xml:space="preserve">. </w:t>
      </w:r>
    </w:p>
    <w:p w:rsidR="002D5214" w:rsidRPr="00FE6045" w:rsidRDefault="002D5214" w:rsidP="00103216">
      <w:pPr>
        <w:pStyle w:val="10"/>
        <w:rPr>
          <w:color w:val="000000"/>
          <w:sz w:val="24"/>
          <w:szCs w:val="24"/>
        </w:rPr>
      </w:pPr>
      <w:r w:rsidRPr="00FE6045">
        <w:rPr>
          <w:sz w:val="24"/>
          <w:szCs w:val="24"/>
          <w:lang w:val="ru-RU"/>
        </w:rPr>
        <w:t xml:space="preserve">     </w:t>
      </w:r>
      <w:r w:rsidRPr="00FE6045">
        <w:rPr>
          <w:sz w:val="24"/>
          <w:szCs w:val="24"/>
        </w:rPr>
        <w:t>1.</w:t>
      </w:r>
      <w:r w:rsidR="004458AD" w:rsidRPr="00FE6045">
        <w:rPr>
          <w:sz w:val="24"/>
          <w:szCs w:val="24"/>
        </w:rPr>
        <w:t>9</w:t>
      </w:r>
      <w:r w:rsidRPr="00FE6045">
        <w:rPr>
          <w:sz w:val="24"/>
          <w:szCs w:val="24"/>
        </w:rPr>
        <w:t xml:space="preserve">. Изменить территориальную зону  Ж-2 </w:t>
      </w:r>
      <w:r w:rsidRPr="00FE6045">
        <w:rPr>
          <w:color w:val="000000"/>
          <w:sz w:val="24"/>
          <w:szCs w:val="24"/>
        </w:rPr>
        <w:t>(зона малоэтажной и среднеэтажной  жилой застройки)</w:t>
      </w:r>
      <w:r w:rsidRPr="00FE6045">
        <w:rPr>
          <w:sz w:val="24"/>
          <w:szCs w:val="24"/>
        </w:rPr>
        <w:t xml:space="preserve"> в карте градостроительного зонирования Центрального планировочного района,  расположенную в границах земельного участка, расположенного по адресу: Ростовская область, Миллеровский район, г.Миллерово, ул.27 Февраля, 10, на зону Ж-1 (зона индивидуальной усадебной жилой застройки).</w:t>
      </w:r>
      <w:r w:rsidRPr="00FE6045">
        <w:rPr>
          <w:color w:val="000000"/>
          <w:sz w:val="24"/>
          <w:szCs w:val="24"/>
        </w:rPr>
        <w:t xml:space="preserve">  </w:t>
      </w:r>
    </w:p>
    <w:p w:rsidR="002D5214" w:rsidRPr="00FE6045" w:rsidRDefault="002D5214" w:rsidP="00103216">
      <w:pPr>
        <w:pStyle w:val="10"/>
        <w:rPr>
          <w:color w:val="000000"/>
          <w:sz w:val="24"/>
          <w:szCs w:val="24"/>
        </w:rPr>
      </w:pPr>
      <w:r w:rsidRPr="00FE6045">
        <w:rPr>
          <w:color w:val="000000"/>
          <w:sz w:val="24"/>
          <w:szCs w:val="24"/>
        </w:rPr>
        <w:lastRenderedPageBreak/>
        <w:t xml:space="preserve">      1.1</w:t>
      </w:r>
      <w:r w:rsidR="004458AD" w:rsidRPr="00FE6045">
        <w:rPr>
          <w:color w:val="000000"/>
          <w:sz w:val="24"/>
          <w:szCs w:val="24"/>
        </w:rPr>
        <w:t>0</w:t>
      </w:r>
      <w:r w:rsidRPr="00FE6045">
        <w:rPr>
          <w:color w:val="000000"/>
          <w:sz w:val="24"/>
          <w:szCs w:val="24"/>
        </w:rPr>
        <w:t xml:space="preserve">. </w:t>
      </w:r>
      <w:r w:rsidRPr="00FE6045">
        <w:rPr>
          <w:sz w:val="24"/>
          <w:szCs w:val="24"/>
        </w:rPr>
        <w:t xml:space="preserve">Изменить территориальную зону Ж-1 (зона индивидуальной усадебной жилой застройки) в карте градостроительного зонирования Центрального планировочного района,  расположенную в границах земельного участка, расположенного по адресу: Ростовская область, Миллеровский район, г.Миллерово, ул. Максима Горького, 18, на зону Ж-2 </w:t>
      </w:r>
      <w:r w:rsidRPr="00FE6045">
        <w:rPr>
          <w:color w:val="000000"/>
          <w:sz w:val="24"/>
          <w:szCs w:val="24"/>
        </w:rPr>
        <w:t>(зона малоэтажной и среднеэтажной  жилой застройки)</w:t>
      </w:r>
      <w:r w:rsidRPr="00FE6045">
        <w:rPr>
          <w:sz w:val="24"/>
          <w:szCs w:val="24"/>
        </w:rPr>
        <w:t>.</w:t>
      </w:r>
      <w:r w:rsidRPr="00FE6045">
        <w:rPr>
          <w:color w:val="000000"/>
          <w:sz w:val="24"/>
          <w:szCs w:val="24"/>
        </w:rPr>
        <w:t xml:space="preserve">  </w:t>
      </w:r>
    </w:p>
    <w:p w:rsidR="003875F8" w:rsidRPr="00FE6045" w:rsidRDefault="00103216" w:rsidP="00103216">
      <w:pPr>
        <w:pStyle w:val="10"/>
        <w:rPr>
          <w:color w:val="000000"/>
          <w:sz w:val="24"/>
          <w:szCs w:val="24"/>
        </w:rPr>
      </w:pPr>
      <w:r w:rsidRPr="00FE6045">
        <w:rPr>
          <w:color w:val="000000"/>
          <w:sz w:val="24"/>
          <w:szCs w:val="24"/>
        </w:rPr>
        <w:t xml:space="preserve">   </w:t>
      </w:r>
      <w:r w:rsidR="002D5214" w:rsidRPr="00FE6045">
        <w:rPr>
          <w:color w:val="000000"/>
          <w:sz w:val="24"/>
          <w:szCs w:val="24"/>
        </w:rPr>
        <w:t xml:space="preserve">   1.1</w:t>
      </w:r>
      <w:r w:rsidR="004458AD" w:rsidRPr="00FE6045">
        <w:rPr>
          <w:color w:val="000000"/>
          <w:sz w:val="24"/>
          <w:szCs w:val="24"/>
        </w:rPr>
        <w:t>1</w:t>
      </w:r>
      <w:r w:rsidR="002D5214" w:rsidRPr="00FE6045">
        <w:rPr>
          <w:color w:val="000000"/>
          <w:sz w:val="24"/>
          <w:szCs w:val="24"/>
        </w:rPr>
        <w:t>.</w:t>
      </w:r>
      <w:r w:rsidR="003875F8" w:rsidRPr="00FE6045">
        <w:rPr>
          <w:color w:val="000000"/>
          <w:sz w:val="24"/>
          <w:szCs w:val="24"/>
        </w:rPr>
        <w:t xml:space="preserve">  Изменить территориальную  зону  Ж-2 (зона малоэтажной и среднеэтажной  жилой застройки), в карте  градостроительного зонирования Северного планировочного района, расположенную в границах земельного участка с кадастровым номером  61:54:0040301:26,  </w:t>
      </w:r>
      <w:r w:rsidR="003875F8" w:rsidRPr="00FE6045">
        <w:rPr>
          <w:sz w:val="24"/>
          <w:szCs w:val="24"/>
        </w:rPr>
        <w:t xml:space="preserve">расположенного по адресу: Ростовская область, Миллеровский район, г.Миллерово, ул.Жемчужная, 18, </w:t>
      </w:r>
      <w:r w:rsidR="003875F8" w:rsidRPr="00FE6045">
        <w:rPr>
          <w:color w:val="000000"/>
          <w:sz w:val="24"/>
          <w:szCs w:val="24"/>
        </w:rPr>
        <w:t xml:space="preserve">на зону </w:t>
      </w:r>
      <w:r w:rsidR="003875F8" w:rsidRPr="00FE6045">
        <w:rPr>
          <w:sz w:val="24"/>
          <w:szCs w:val="24"/>
        </w:rPr>
        <w:t>Ж-1 (зона индивидуальной усадебной жилой застройки)</w:t>
      </w:r>
      <w:r w:rsidR="003875F8" w:rsidRPr="00FE6045">
        <w:rPr>
          <w:color w:val="000000"/>
          <w:sz w:val="24"/>
          <w:szCs w:val="24"/>
        </w:rPr>
        <w:t xml:space="preserve">. </w:t>
      </w:r>
    </w:p>
    <w:p w:rsidR="00103216" w:rsidRPr="00FE6045" w:rsidRDefault="00103216" w:rsidP="00103216">
      <w:pPr>
        <w:pStyle w:val="10"/>
        <w:rPr>
          <w:color w:val="000000"/>
          <w:sz w:val="24"/>
          <w:szCs w:val="24"/>
        </w:rPr>
      </w:pPr>
      <w:r w:rsidRPr="00FE6045">
        <w:rPr>
          <w:color w:val="000000"/>
          <w:sz w:val="24"/>
          <w:szCs w:val="24"/>
        </w:rPr>
        <w:t xml:space="preserve">   </w:t>
      </w:r>
      <w:r w:rsidR="003875F8" w:rsidRPr="00FE6045">
        <w:rPr>
          <w:color w:val="000000"/>
          <w:sz w:val="24"/>
          <w:szCs w:val="24"/>
        </w:rPr>
        <w:t xml:space="preserve">   1.1</w:t>
      </w:r>
      <w:r w:rsidR="004458AD" w:rsidRPr="00FE6045">
        <w:rPr>
          <w:color w:val="000000"/>
          <w:sz w:val="24"/>
          <w:szCs w:val="24"/>
        </w:rPr>
        <w:t>2</w:t>
      </w:r>
      <w:r w:rsidR="003875F8" w:rsidRPr="00FE6045">
        <w:rPr>
          <w:color w:val="000000"/>
          <w:sz w:val="24"/>
          <w:szCs w:val="24"/>
        </w:rPr>
        <w:t xml:space="preserve">.  Изменить территориальную  зону  Ж-2 (зона малоэтажной и среднеэтажной  жилой застройки), в карте  градостроительного зонирования Северного планировочного района, расположенную в границах земельного участка с кадастровым номером  61:54:0040301:25,  </w:t>
      </w:r>
      <w:r w:rsidR="003875F8" w:rsidRPr="00FE6045">
        <w:rPr>
          <w:sz w:val="24"/>
          <w:szCs w:val="24"/>
        </w:rPr>
        <w:t xml:space="preserve">расположенного по адресу: Ростовская область, Миллеровский район, г.Миллерово, ул.Жемчужная, 20, </w:t>
      </w:r>
      <w:r w:rsidR="003875F8" w:rsidRPr="00FE6045">
        <w:rPr>
          <w:color w:val="000000"/>
          <w:sz w:val="24"/>
          <w:szCs w:val="24"/>
        </w:rPr>
        <w:t xml:space="preserve">на зону </w:t>
      </w:r>
      <w:r w:rsidR="003875F8" w:rsidRPr="00FE6045">
        <w:rPr>
          <w:sz w:val="24"/>
          <w:szCs w:val="24"/>
        </w:rPr>
        <w:t>Ж-1 (зона индивидуальной усадебной жилой застройки)</w:t>
      </w:r>
      <w:r w:rsidR="003875F8" w:rsidRPr="00FE6045">
        <w:rPr>
          <w:color w:val="000000"/>
          <w:sz w:val="24"/>
          <w:szCs w:val="24"/>
        </w:rPr>
        <w:t xml:space="preserve">. </w:t>
      </w:r>
    </w:p>
    <w:p w:rsidR="00103216" w:rsidRPr="00FE6045" w:rsidRDefault="003875F8" w:rsidP="00103216">
      <w:pPr>
        <w:pStyle w:val="10"/>
        <w:rPr>
          <w:color w:val="000000"/>
          <w:sz w:val="24"/>
          <w:szCs w:val="24"/>
        </w:rPr>
      </w:pPr>
      <w:r w:rsidRPr="00FE6045">
        <w:rPr>
          <w:color w:val="000000"/>
          <w:sz w:val="24"/>
          <w:szCs w:val="24"/>
        </w:rPr>
        <w:t xml:space="preserve">       1.1</w:t>
      </w:r>
      <w:r w:rsidR="004458AD" w:rsidRPr="00FE6045">
        <w:rPr>
          <w:color w:val="000000"/>
          <w:sz w:val="24"/>
          <w:szCs w:val="24"/>
        </w:rPr>
        <w:t>3</w:t>
      </w:r>
      <w:r w:rsidRPr="00FE6045">
        <w:rPr>
          <w:color w:val="000000"/>
          <w:sz w:val="24"/>
          <w:szCs w:val="24"/>
        </w:rPr>
        <w:t xml:space="preserve">.  Изменить территориальную  зону  Ж-2 (зона малоэтажной и среднеэтажной  жилой застройки), в карте  градостроительного зонирования Центрального планировочного района, расположенную в границах земельного участка с кадастровым номером  61:54:0081301:10,  </w:t>
      </w:r>
      <w:r w:rsidRPr="00FE6045">
        <w:rPr>
          <w:sz w:val="24"/>
          <w:szCs w:val="24"/>
        </w:rPr>
        <w:t xml:space="preserve">расположенного по адресу: Ростовская область, Миллеровский район, г.Миллерово, ул. 9 Января, 11, </w:t>
      </w:r>
      <w:r w:rsidRPr="00FE6045">
        <w:rPr>
          <w:color w:val="000000"/>
          <w:sz w:val="24"/>
          <w:szCs w:val="24"/>
        </w:rPr>
        <w:t xml:space="preserve">на зону </w:t>
      </w:r>
      <w:r w:rsidRPr="00FE6045">
        <w:rPr>
          <w:sz w:val="24"/>
          <w:szCs w:val="24"/>
        </w:rPr>
        <w:t>Ж-1 (зона индивидуальной усадебной жилой застройки)</w:t>
      </w:r>
      <w:r w:rsidRPr="00FE6045">
        <w:rPr>
          <w:color w:val="000000"/>
          <w:sz w:val="24"/>
          <w:szCs w:val="24"/>
        </w:rPr>
        <w:t xml:space="preserve">. </w:t>
      </w:r>
    </w:p>
    <w:p w:rsidR="00A27C2C" w:rsidRPr="00FE6045" w:rsidRDefault="003875F8" w:rsidP="00103216">
      <w:pPr>
        <w:pStyle w:val="10"/>
        <w:rPr>
          <w:sz w:val="24"/>
          <w:szCs w:val="24"/>
        </w:rPr>
      </w:pPr>
      <w:r w:rsidRPr="00FE6045">
        <w:rPr>
          <w:color w:val="000000"/>
          <w:sz w:val="24"/>
          <w:szCs w:val="24"/>
        </w:rPr>
        <w:t xml:space="preserve">        1.1</w:t>
      </w:r>
      <w:r w:rsidR="004458AD" w:rsidRPr="00FE6045">
        <w:rPr>
          <w:color w:val="000000"/>
          <w:sz w:val="24"/>
          <w:szCs w:val="24"/>
        </w:rPr>
        <w:t>4</w:t>
      </w:r>
      <w:r w:rsidRPr="00FE6045">
        <w:rPr>
          <w:color w:val="000000"/>
          <w:sz w:val="24"/>
          <w:szCs w:val="24"/>
        </w:rPr>
        <w:t xml:space="preserve">.  Изменить территориальную  зону  Ж-2 (зона </w:t>
      </w:r>
      <w:r w:rsidR="00C7243A" w:rsidRPr="00FE6045">
        <w:rPr>
          <w:color w:val="000000"/>
          <w:sz w:val="24"/>
          <w:szCs w:val="24"/>
        </w:rPr>
        <w:t>жилой застройки второго типа), в карте</w:t>
      </w:r>
      <w:r w:rsidRPr="00FE6045">
        <w:rPr>
          <w:color w:val="000000"/>
          <w:sz w:val="24"/>
          <w:szCs w:val="24"/>
        </w:rPr>
        <w:t xml:space="preserve"> градостроительного зонирования Западного планировочного района, </w:t>
      </w:r>
      <w:r w:rsidR="00C7243A" w:rsidRPr="00FE6045">
        <w:rPr>
          <w:color w:val="000000"/>
          <w:sz w:val="24"/>
          <w:szCs w:val="24"/>
        </w:rPr>
        <w:t xml:space="preserve"> ограниченной  с севера земельным участком с кадастровым номером 61:54:0020201:65; с востока </w:t>
      </w:r>
      <w:r w:rsidR="0064086C">
        <w:rPr>
          <w:color w:val="000000"/>
          <w:sz w:val="24"/>
          <w:szCs w:val="24"/>
        </w:rPr>
        <w:t xml:space="preserve"> </w:t>
      </w:r>
      <w:r w:rsidR="00981C27" w:rsidRPr="00FE6045">
        <w:rPr>
          <w:color w:val="000000"/>
          <w:sz w:val="24"/>
          <w:szCs w:val="24"/>
        </w:rPr>
        <w:t xml:space="preserve">  </w:t>
      </w:r>
      <w:r w:rsidR="00C7243A" w:rsidRPr="00FE6045">
        <w:rPr>
          <w:color w:val="000000"/>
          <w:sz w:val="24"/>
          <w:szCs w:val="24"/>
        </w:rPr>
        <w:t>ул.14 съезда ВЛКСМ; с юга земельным учас</w:t>
      </w:r>
      <w:r w:rsidR="00981C27" w:rsidRPr="00FE6045">
        <w:rPr>
          <w:color w:val="000000"/>
          <w:sz w:val="24"/>
          <w:szCs w:val="24"/>
        </w:rPr>
        <w:t>т</w:t>
      </w:r>
      <w:r w:rsidR="00C7243A" w:rsidRPr="00FE6045">
        <w:rPr>
          <w:color w:val="000000"/>
          <w:sz w:val="24"/>
          <w:szCs w:val="24"/>
        </w:rPr>
        <w:t>ком с кадастровым номером 61:54:0020301:3, с запада земельным участком с кадастровым номером 61:54:0020301:1</w:t>
      </w:r>
      <w:r w:rsidR="00981C27" w:rsidRPr="00FE6045">
        <w:rPr>
          <w:color w:val="000000"/>
          <w:sz w:val="24"/>
          <w:szCs w:val="24"/>
        </w:rPr>
        <w:t xml:space="preserve">, на </w:t>
      </w:r>
      <w:r w:rsidRPr="00FE6045">
        <w:rPr>
          <w:color w:val="000000"/>
          <w:sz w:val="24"/>
          <w:szCs w:val="24"/>
        </w:rPr>
        <w:t xml:space="preserve"> зону</w:t>
      </w:r>
      <w:r w:rsidR="008E2D56" w:rsidRPr="00FE6045">
        <w:rPr>
          <w:color w:val="000000"/>
          <w:sz w:val="24"/>
          <w:szCs w:val="24"/>
        </w:rPr>
        <w:t xml:space="preserve"> Р</w:t>
      </w:r>
      <w:r w:rsidRPr="00FE6045">
        <w:rPr>
          <w:sz w:val="24"/>
          <w:szCs w:val="24"/>
        </w:rPr>
        <w:t xml:space="preserve">-1 (зона </w:t>
      </w:r>
      <w:r w:rsidR="008E2D56" w:rsidRPr="00FE6045">
        <w:rPr>
          <w:sz w:val="24"/>
          <w:szCs w:val="24"/>
        </w:rPr>
        <w:t>рекреационного  назначения)</w:t>
      </w:r>
      <w:r w:rsidR="00981C27" w:rsidRPr="00FE6045">
        <w:rPr>
          <w:sz w:val="24"/>
          <w:szCs w:val="24"/>
        </w:rPr>
        <w:t>, согласно приложению 5.</w:t>
      </w:r>
    </w:p>
    <w:p w:rsidR="00981C27" w:rsidRPr="00FE6045" w:rsidRDefault="00013150" w:rsidP="00981C27">
      <w:pPr>
        <w:pStyle w:val="10"/>
        <w:rPr>
          <w:sz w:val="24"/>
          <w:szCs w:val="24"/>
        </w:rPr>
      </w:pPr>
      <w:r w:rsidRPr="00FE6045">
        <w:rPr>
          <w:sz w:val="24"/>
          <w:szCs w:val="24"/>
        </w:rPr>
        <w:t xml:space="preserve">       </w:t>
      </w:r>
      <w:r w:rsidR="00981C27" w:rsidRPr="00FE6045">
        <w:rPr>
          <w:sz w:val="24"/>
          <w:szCs w:val="24"/>
        </w:rPr>
        <w:t xml:space="preserve">1.15. </w:t>
      </w:r>
      <w:r w:rsidR="00981C27" w:rsidRPr="00FE6045">
        <w:rPr>
          <w:color w:val="000000"/>
          <w:sz w:val="24"/>
          <w:szCs w:val="24"/>
        </w:rPr>
        <w:t>Изменить территориальную  зону  Ж-2 (зона жилой застройки второго типа), в карте градостроительного зонирования Западного планировочного района,  ограниченной  с севера земельным участком с кадастровым номером 61:54:0020201:65; с востока         ул.14 съезда ВЛКСМ; с юга земельным участком с кадастровым номером 61:54:0020301:3, с запада земельным участком с кадастровым номером 61:54:0020301:1, на  зону ОС-2</w:t>
      </w:r>
      <w:r w:rsidR="00981C27" w:rsidRPr="00FE6045">
        <w:rPr>
          <w:sz w:val="24"/>
          <w:szCs w:val="24"/>
        </w:rPr>
        <w:t xml:space="preserve"> (зона размещения объектов социальной сферы ), согласно приложению 6.</w:t>
      </w:r>
    </w:p>
    <w:p w:rsidR="00A27C2C" w:rsidRPr="00FE6045" w:rsidRDefault="008E2D56" w:rsidP="00103216">
      <w:pPr>
        <w:pStyle w:val="10"/>
        <w:rPr>
          <w:color w:val="000000"/>
          <w:sz w:val="24"/>
          <w:szCs w:val="24"/>
        </w:rPr>
      </w:pPr>
      <w:r w:rsidRPr="00FE6045">
        <w:rPr>
          <w:color w:val="000000"/>
          <w:sz w:val="24"/>
          <w:szCs w:val="24"/>
        </w:rPr>
        <w:t xml:space="preserve">  </w:t>
      </w:r>
      <w:r w:rsidR="00103216" w:rsidRPr="00FE6045">
        <w:rPr>
          <w:color w:val="000000"/>
          <w:sz w:val="24"/>
          <w:szCs w:val="24"/>
        </w:rPr>
        <w:t xml:space="preserve">  </w:t>
      </w:r>
      <w:r w:rsidR="00981C27" w:rsidRPr="00FE6045">
        <w:rPr>
          <w:color w:val="000000"/>
          <w:sz w:val="24"/>
          <w:szCs w:val="24"/>
        </w:rPr>
        <w:t xml:space="preserve">   </w:t>
      </w:r>
      <w:r w:rsidR="00A27C2C" w:rsidRPr="00FE6045">
        <w:rPr>
          <w:color w:val="000000"/>
          <w:sz w:val="24"/>
          <w:szCs w:val="24"/>
        </w:rPr>
        <w:t>1.1</w:t>
      </w:r>
      <w:r w:rsidR="00981C27" w:rsidRPr="00FE6045">
        <w:rPr>
          <w:color w:val="000000"/>
          <w:sz w:val="24"/>
          <w:szCs w:val="24"/>
        </w:rPr>
        <w:t>6</w:t>
      </w:r>
      <w:r w:rsidR="00A27C2C" w:rsidRPr="00FE6045">
        <w:rPr>
          <w:color w:val="000000"/>
          <w:sz w:val="24"/>
          <w:szCs w:val="24"/>
        </w:rPr>
        <w:t xml:space="preserve">.  Изменить территориальную  зону  Ж-2 (зона малоэтажной и среднеэтажной  жилой застройки), в карте  градостроительного зонирования Центрального планировочного района, расположенную в границах земельного участка с кадастровым номером  61:54:0083401:14,  </w:t>
      </w:r>
      <w:r w:rsidR="00A27C2C" w:rsidRPr="00FE6045">
        <w:rPr>
          <w:sz w:val="24"/>
          <w:szCs w:val="24"/>
        </w:rPr>
        <w:t>расположенного по адресу: Ростовская область, Милле</w:t>
      </w:r>
      <w:r w:rsidR="00981C27" w:rsidRPr="00FE6045">
        <w:rPr>
          <w:sz w:val="24"/>
          <w:szCs w:val="24"/>
        </w:rPr>
        <w:t xml:space="preserve">ровский район, г.Миллерово, ул. </w:t>
      </w:r>
      <w:r w:rsidR="00A27C2C" w:rsidRPr="00FE6045">
        <w:rPr>
          <w:sz w:val="24"/>
          <w:szCs w:val="24"/>
        </w:rPr>
        <w:t xml:space="preserve">Карла Маркса, 65, </w:t>
      </w:r>
      <w:r w:rsidR="00A27C2C" w:rsidRPr="00FE6045">
        <w:rPr>
          <w:color w:val="000000"/>
          <w:sz w:val="24"/>
          <w:szCs w:val="24"/>
        </w:rPr>
        <w:t xml:space="preserve">на зону </w:t>
      </w:r>
      <w:r w:rsidR="00A27C2C" w:rsidRPr="00FE6045">
        <w:rPr>
          <w:sz w:val="24"/>
          <w:szCs w:val="24"/>
        </w:rPr>
        <w:t>Ж-1 (зона индивидуальной усадебной жилой застройки)</w:t>
      </w:r>
      <w:r w:rsidR="00A27C2C" w:rsidRPr="00FE6045">
        <w:rPr>
          <w:color w:val="000000"/>
          <w:sz w:val="24"/>
          <w:szCs w:val="24"/>
        </w:rPr>
        <w:t xml:space="preserve">. </w:t>
      </w:r>
    </w:p>
    <w:p w:rsidR="00087973" w:rsidRPr="00FE6045" w:rsidRDefault="00087973" w:rsidP="00103216">
      <w:pPr>
        <w:pStyle w:val="10"/>
        <w:rPr>
          <w:color w:val="000000"/>
          <w:sz w:val="24"/>
          <w:szCs w:val="24"/>
        </w:rPr>
      </w:pPr>
      <w:r w:rsidRPr="00FE6045">
        <w:rPr>
          <w:color w:val="000000"/>
          <w:sz w:val="24"/>
          <w:szCs w:val="24"/>
        </w:rPr>
        <w:t xml:space="preserve">         1.1</w:t>
      </w:r>
      <w:r w:rsidR="00981C27" w:rsidRPr="00FE6045">
        <w:rPr>
          <w:color w:val="000000"/>
          <w:sz w:val="24"/>
          <w:szCs w:val="24"/>
        </w:rPr>
        <w:t>7</w:t>
      </w:r>
      <w:r w:rsidRPr="00FE6045">
        <w:rPr>
          <w:color w:val="000000"/>
          <w:sz w:val="24"/>
          <w:szCs w:val="24"/>
        </w:rPr>
        <w:t xml:space="preserve">. </w:t>
      </w:r>
      <w:r w:rsidRPr="00FE6045">
        <w:rPr>
          <w:sz w:val="24"/>
          <w:szCs w:val="24"/>
        </w:rPr>
        <w:t xml:space="preserve">Изменить территориальную зону Ж-1 (зона индивидуальной усадебной жилой застройки) в карте градостроительного зонирования </w:t>
      </w:r>
      <w:r w:rsidR="00BD5C2F" w:rsidRPr="00FE6045">
        <w:rPr>
          <w:sz w:val="24"/>
          <w:szCs w:val="24"/>
        </w:rPr>
        <w:t>Южного</w:t>
      </w:r>
      <w:r w:rsidRPr="00FE6045">
        <w:rPr>
          <w:sz w:val="24"/>
          <w:szCs w:val="24"/>
        </w:rPr>
        <w:t xml:space="preserve"> планировочного района,  расположенную в границах земельного участка, расположенного по адресу: Ростовская область, Миллеровский район, г.Миллерово,</w:t>
      </w:r>
      <w:r w:rsidR="00AF3614" w:rsidRPr="00FE6045">
        <w:rPr>
          <w:sz w:val="24"/>
          <w:szCs w:val="24"/>
        </w:rPr>
        <w:t xml:space="preserve"> </w:t>
      </w:r>
      <w:r w:rsidR="00BD5C2F" w:rsidRPr="00FE6045">
        <w:rPr>
          <w:sz w:val="24"/>
          <w:szCs w:val="24"/>
        </w:rPr>
        <w:t>ул.Артиллерийская, 11-ж</w:t>
      </w:r>
      <w:r w:rsidRPr="00FE6045">
        <w:rPr>
          <w:sz w:val="24"/>
          <w:szCs w:val="24"/>
        </w:rPr>
        <w:t xml:space="preserve"> на зону Ж-2 </w:t>
      </w:r>
      <w:r w:rsidRPr="00FE6045">
        <w:rPr>
          <w:color w:val="000000"/>
          <w:sz w:val="24"/>
          <w:szCs w:val="24"/>
        </w:rPr>
        <w:t>(зона малоэтажной и среднеэтажной  жилой застройки)</w:t>
      </w:r>
      <w:r w:rsidRPr="00FE6045">
        <w:rPr>
          <w:sz w:val="24"/>
          <w:szCs w:val="24"/>
        </w:rPr>
        <w:t>.</w:t>
      </w:r>
      <w:r w:rsidRPr="00FE6045">
        <w:rPr>
          <w:color w:val="000000"/>
          <w:sz w:val="24"/>
          <w:szCs w:val="24"/>
        </w:rPr>
        <w:t xml:space="preserve">  </w:t>
      </w:r>
    </w:p>
    <w:p w:rsidR="00346146" w:rsidRPr="00FE6045" w:rsidRDefault="00103216" w:rsidP="00103216">
      <w:pPr>
        <w:pStyle w:val="10"/>
        <w:rPr>
          <w:sz w:val="24"/>
          <w:szCs w:val="24"/>
        </w:rPr>
      </w:pPr>
      <w:r w:rsidRPr="00FE6045">
        <w:rPr>
          <w:color w:val="000000"/>
          <w:sz w:val="24"/>
          <w:szCs w:val="24"/>
        </w:rPr>
        <w:t xml:space="preserve">  </w:t>
      </w:r>
      <w:r w:rsidR="00BD5C2F" w:rsidRPr="00FE6045">
        <w:rPr>
          <w:color w:val="000000"/>
          <w:sz w:val="24"/>
          <w:szCs w:val="24"/>
        </w:rPr>
        <w:t xml:space="preserve">       1.1</w:t>
      </w:r>
      <w:r w:rsidR="00981C27" w:rsidRPr="00FE6045">
        <w:rPr>
          <w:color w:val="000000"/>
          <w:sz w:val="24"/>
          <w:szCs w:val="24"/>
        </w:rPr>
        <w:t>8</w:t>
      </w:r>
      <w:r w:rsidR="00BD5C2F" w:rsidRPr="00FE6045">
        <w:rPr>
          <w:color w:val="000000"/>
          <w:sz w:val="24"/>
          <w:szCs w:val="24"/>
        </w:rPr>
        <w:t xml:space="preserve">. </w:t>
      </w:r>
      <w:r w:rsidR="00BD5C2F" w:rsidRPr="00FE6045">
        <w:rPr>
          <w:sz w:val="24"/>
          <w:szCs w:val="24"/>
        </w:rPr>
        <w:t xml:space="preserve">Изменить территориальную зону Р-2 (зона </w:t>
      </w:r>
      <w:r w:rsidR="00AF3614" w:rsidRPr="00FE6045">
        <w:rPr>
          <w:sz w:val="24"/>
          <w:szCs w:val="24"/>
        </w:rPr>
        <w:t>рекреационно-ландшафтного назначения)</w:t>
      </w:r>
      <w:r w:rsidR="00BD5C2F" w:rsidRPr="00FE6045">
        <w:rPr>
          <w:sz w:val="24"/>
          <w:szCs w:val="24"/>
        </w:rPr>
        <w:t xml:space="preserve"> в карте градостроительного зонирования Южного планировочного района,  расположенную в границах земельного участка, </w:t>
      </w:r>
      <w:r w:rsidR="00AF3614" w:rsidRPr="00FE6045">
        <w:rPr>
          <w:sz w:val="24"/>
          <w:szCs w:val="24"/>
        </w:rPr>
        <w:t xml:space="preserve">с кадастровым номером </w:t>
      </w:r>
    </w:p>
    <w:p w:rsidR="00BD5C2F" w:rsidRPr="00FE6045" w:rsidRDefault="00AF3614" w:rsidP="00103216">
      <w:pPr>
        <w:pStyle w:val="10"/>
        <w:rPr>
          <w:color w:val="000000"/>
          <w:sz w:val="24"/>
          <w:szCs w:val="24"/>
        </w:rPr>
      </w:pPr>
      <w:r w:rsidRPr="00FE6045">
        <w:rPr>
          <w:sz w:val="24"/>
          <w:szCs w:val="24"/>
        </w:rPr>
        <w:t>61:54:0133401:154,</w:t>
      </w:r>
      <w:r w:rsidR="00346146" w:rsidRPr="00FE6045">
        <w:rPr>
          <w:sz w:val="24"/>
          <w:szCs w:val="24"/>
        </w:rPr>
        <w:t xml:space="preserve"> </w:t>
      </w:r>
      <w:r w:rsidRPr="00FE6045">
        <w:rPr>
          <w:sz w:val="24"/>
          <w:szCs w:val="24"/>
        </w:rPr>
        <w:t xml:space="preserve"> </w:t>
      </w:r>
      <w:r w:rsidR="00BD5C2F" w:rsidRPr="00FE6045">
        <w:rPr>
          <w:sz w:val="24"/>
          <w:szCs w:val="24"/>
        </w:rPr>
        <w:t>расположенного по адресу: Ростовская область, Миллеровский район, г.Миллерово,</w:t>
      </w:r>
      <w:r w:rsidRPr="00FE6045">
        <w:rPr>
          <w:sz w:val="24"/>
          <w:szCs w:val="24"/>
        </w:rPr>
        <w:t xml:space="preserve"> северо-восточнее земельного участка с кадастровым номером 61:54:0500501:5</w:t>
      </w:r>
      <w:r w:rsidR="00BD5C2F" w:rsidRPr="00FE6045">
        <w:rPr>
          <w:sz w:val="24"/>
          <w:szCs w:val="24"/>
        </w:rPr>
        <w:t xml:space="preserve"> на зону </w:t>
      </w:r>
      <w:r w:rsidRPr="00FE6045">
        <w:rPr>
          <w:sz w:val="24"/>
          <w:szCs w:val="24"/>
        </w:rPr>
        <w:t>СХ</w:t>
      </w:r>
      <w:r w:rsidR="00BD5C2F" w:rsidRPr="00FE6045">
        <w:rPr>
          <w:sz w:val="24"/>
          <w:szCs w:val="24"/>
        </w:rPr>
        <w:t xml:space="preserve">-2 </w:t>
      </w:r>
      <w:r w:rsidR="00BD5C2F" w:rsidRPr="00FE6045">
        <w:rPr>
          <w:color w:val="000000"/>
          <w:sz w:val="24"/>
          <w:szCs w:val="24"/>
        </w:rPr>
        <w:t xml:space="preserve">(зона </w:t>
      </w:r>
      <w:r w:rsidRPr="00FE6045">
        <w:rPr>
          <w:color w:val="000000"/>
          <w:sz w:val="24"/>
          <w:szCs w:val="24"/>
        </w:rPr>
        <w:t>сельскохозяйственного использования).</w:t>
      </w:r>
    </w:p>
    <w:p w:rsidR="00B404CC" w:rsidRPr="00FE6045" w:rsidRDefault="003060E1" w:rsidP="00B404CC">
      <w:pPr>
        <w:pStyle w:val="10"/>
        <w:rPr>
          <w:color w:val="000000"/>
          <w:sz w:val="24"/>
          <w:szCs w:val="24"/>
        </w:rPr>
      </w:pPr>
      <w:r w:rsidRPr="00FE6045">
        <w:rPr>
          <w:color w:val="000000"/>
          <w:sz w:val="24"/>
          <w:szCs w:val="24"/>
        </w:rPr>
        <w:t xml:space="preserve">         1.1</w:t>
      </w:r>
      <w:r w:rsidR="00981C27" w:rsidRPr="00FE6045">
        <w:rPr>
          <w:color w:val="000000"/>
          <w:sz w:val="24"/>
          <w:szCs w:val="24"/>
        </w:rPr>
        <w:t>9</w:t>
      </w:r>
      <w:r w:rsidRPr="00FE6045">
        <w:rPr>
          <w:color w:val="000000"/>
          <w:sz w:val="24"/>
          <w:szCs w:val="24"/>
        </w:rPr>
        <w:t>.</w:t>
      </w:r>
      <w:r w:rsidR="00B404CC" w:rsidRPr="00FE6045">
        <w:rPr>
          <w:color w:val="000000"/>
          <w:sz w:val="24"/>
          <w:szCs w:val="24"/>
        </w:rPr>
        <w:t xml:space="preserve">  Изменить территориальную  зону  Ж-2 (зона малоэтажной и среднеэтажной  жилой застройки), в карте  градостроительного зонирования Центрального планировочного района, расположенную в границах земельного участка,  </w:t>
      </w:r>
      <w:r w:rsidR="00B404CC" w:rsidRPr="00FE6045">
        <w:rPr>
          <w:sz w:val="24"/>
          <w:szCs w:val="24"/>
        </w:rPr>
        <w:t xml:space="preserve">расположенного по адресу: Ростовская область, Миллеровский район, г.Миллерово, ул.Парижской Коммуны, 27, </w:t>
      </w:r>
      <w:r w:rsidR="00B404CC" w:rsidRPr="00FE6045">
        <w:rPr>
          <w:color w:val="000000"/>
          <w:sz w:val="24"/>
          <w:szCs w:val="24"/>
        </w:rPr>
        <w:t xml:space="preserve">на зону </w:t>
      </w:r>
      <w:r w:rsidR="00B404CC" w:rsidRPr="00FE6045">
        <w:rPr>
          <w:sz w:val="24"/>
          <w:szCs w:val="24"/>
        </w:rPr>
        <w:t>Ж-1 (зона индивидуальной усадебной жилой застройки)</w:t>
      </w:r>
      <w:r w:rsidR="00B404CC" w:rsidRPr="00FE6045">
        <w:rPr>
          <w:color w:val="000000"/>
          <w:sz w:val="24"/>
          <w:szCs w:val="24"/>
        </w:rPr>
        <w:t xml:space="preserve">. </w:t>
      </w:r>
    </w:p>
    <w:p w:rsidR="002575AA" w:rsidRPr="00FE6045" w:rsidRDefault="003635A6" w:rsidP="00103216">
      <w:pPr>
        <w:pStyle w:val="10"/>
        <w:rPr>
          <w:color w:val="000000"/>
          <w:sz w:val="24"/>
          <w:szCs w:val="24"/>
        </w:rPr>
      </w:pPr>
      <w:r w:rsidRPr="00FE6045">
        <w:rPr>
          <w:color w:val="000000"/>
          <w:sz w:val="24"/>
          <w:szCs w:val="24"/>
        </w:rPr>
        <w:t xml:space="preserve">          1.</w:t>
      </w:r>
      <w:r w:rsidR="00981C27" w:rsidRPr="00FE6045">
        <w:rPr>
          <w:color w:val="000000"/>
          <w:sz w:val="24"/>
          <w:szCs w:val="24"/>
        </w:rPr>
        <w:t>20</w:t>
      </w:r>
      <w:r w:rsidRPr="00FE6045">
        <w:rPr>
          <w:color w:val="000000"/>
          <w:sz w:val="24"/>
          <w:szCs w:val="24"/>
        </w:rPr>
        <w:t xml:space="preserve">.  Изменить территориальную  зону  Ж-2 (зона малоэтажной и среднеэтажной  жилой застройки), в карте  градостроительного зонирования Центрального планировочного района, </w:t>
      </w:r>
      <w:r w:rsidRPr="00FE6045">
        <w:rPr>
          <w:color w:val="000000"/>
          <w:sz w:val="24"/>
          <w:szCs w:val="24"/>
        </w:rPr>
        <w:lastRenderedPageBreak/>
        <w:t xml:space="preserve">расположенную в границах земельного участка с кадастровым номером  61:54:0084001:7,  </w:t>
      </w:r>
      <w:r w:rsidRPr="00FE6045">
        <w:rPr>
          <w:sz w:val="24"/>
          <w:szCs w:val="24"/>
        </w:rPr>
        <w:t xml:space="preserve">расположенного по адресу: Ростовская область, Миллеровский район, г.Миллерово, ул.20 лет РККА, 41 , </w:t>
      </w:r>
      <w:r w:rsidRPr="00FE6045">
        <w:rPr>
          <w:color w:val="000000"/>
          <w:sz w:val="24"/>
          <w:szCs w:val="24"/>
        </w:rPr>
        <w:t xml:space="preserve">на зону ОД ( зона делового общественного и коммерческого назначения). </w:t>
      </w:r>
      <w:r w:rsidR="00103216" w:rsidRPr="00FE6045">
        <w:rPr>
          <w:color w:val="000000"/>
          <w:sz w:val="24"/>
          <w:szCs w:val="24"/>
        </w:rPr>
        <w:t xml:space="preserve"> </w:t>
      </w:r>
    </w:p>
    <w:p w:rsidR="004C1819" w:rsidRPr="00FE6045" w:rsidRDefault="00013150" w:rsidP="004C1819">
      <w:pPr>
        <w:pStyle w:val="10"/>
        <w:rPr>
          <w:color w:val="000000"/>
          <w:sz w:val="24"/>
          <w:szCs w:val="24"/>
        </w:rPr>
      </w:pPr>
      <w:r w:rsidRPr="00FE6045">
        <w:rPr>
          <w:color w:val="000000"/>
          <w:sz w:val="24"/>
          <w:szCs w:val="24"/>
        </w:rPr>
        <w:t xml:space="preserve">           </w:t>
      </w:r>
      <w:r w:rsidR="004C1819" w:rsidRPr="00FE6045">
        <w:rPr>
          <w:color w:val="000000"/>
          <w:sz w:val="24"/>
          <w:szCs w:val="24"/>
        </w:rPr>
        <w:t xml:space="preserve">1.21. Изменить территориальную  зону  Ж-2 (зона малоэтажной и среднеэтажной  жилой застройки), в карте  градостроительного зонирования </w:t>
      </w:r>
      <w:r w:rsidRPr="00FE6045">
        <w:rPr>
          <w:color w:val="000000"/>
          <w:sz w:val="24"/>
          <w:szCs w:val="24"/>
        </w:rPr>
        <w:t>Восточного</w:t>
      </w:r>
      <w:r w:rsidR="004C1819" w:rsidRPr="00FE6045">
        <w:rPr>
          <w:color w:val="000000"/>
          <w:sz w:val="24"/>
          <w:szCs w:val="24"/>
        </w:rPr>
        <w:t xml:space="preserve"> планировочного района, расположенную в границах земельного участка</w:t>
      </w:r>
      <w:r w:rsidRPr="00FE6045">
        <w:rPr>
          <w:color w:val="000000"/>
          <w:sz w:val="24"/>
          <w:szCs w:val="24"/>
        </w:rPr>
        <w:t xml:space="preserve">, </w:t>
      </w:r>
      <w:r w:rsidR="004C1819" w:rsidRPr="00FE6045">
        <w:rPr>
          <w:sz w:val="24"/>
          <w:szCs w:val="24"/>
        </w:rPr>
        <w:t>расположенного по адресу: Ростовская область, Миллеровский район, г.Миллерово, ул.</w:t>
      </w:r>
      <w:r w:rsidRPr="00FE6045">
        <w:rPr>
          <w:sz w:val="24"/>
          <w:szCs w:val="24"/>
        </w:rPr>
        <w:t>Красноармейская, 7</w:t>
      </w:r>
      <w:r w:rsidR="004C1819" w:rsidRPr="00FE6045">
        <w:rPr>
          <w:sz w:val="24"/>
          <w:szCs w:val="24"/>
        </w:rPr>
        <w:t xml:space="preserve">, </w:t>
      </w:r>
      <w:r w:rsidR="004C1819" w:rsidRPr="00FE6045">
        <w:rPr>
          <w:color w:val="000000"/>
          <w:sz w:val="24"/>
          <w:szCs w:val="24"/>
        </w:rPr>
        <w:t>на зону О</w:t>
      </w:r>
      <w:r w:rsidRPr="00FE6045">
        <w:rPr>
          <w:color w:val="000000"/>
          <w:sz w:val="24"/>
          <w:szCs w:val="24"/>
        </w:rPr>
        <w:t>С</w:t>
      </w:r>
      <w:r w:rsidR="004C1819" w:rsidRPr="00FE6045">
        <w:rPr>
          <w:color w:val="000000"/>
          <w:sz w:val="24"/>
          <w:szCs w:val="24"/>
        </w:rPr>
        <w:t xml:space="preserve"> ( зона </w:t>
      </w:r>
      <w:r w:rsidRPr="00FE6045">
        <w:rPr>
          <w:color w:val="000000"/>
          <w:sz w:val="24"/>
          <w:szCs w:val="24"/>
        </w:rPr>
        <w:t xml:space="preserve">объектов социального </w:t>
      </w:r>
      <w:r w:rsidR="004C1819" w:rsidRPr="00FE6045">
        <w:rPr>
          <w:color w:val="000000"/>
          <w:sz w:val="24"/>
          <w:szCs w:val="24"/>
        </w:rPr>
        <w:t xml:space="preserve">назначения).  </w:t>
      </w:r>
    </w:p>
    <w:p w:rsidR="004C1819" w:rsidRPr="00FE6045" w:rsidRDefault="00013150" w:rsidP="00103216">
      <w:pPr>
        <w:pStyle w:val="10"/>
        <w:rPr>
          <w:sz w:val="24"/>
          <w:szCs w:val="24"/>
        </w:rPr>
      </w:pPr>
      <w:r w:rsidRPr="00FE6045">
        <w:rPr>
          <w:color w:val="000000"/>
          <w:sz w:val="24"/>
          <w:szCs w:val="24"/>
        </w:rPr>
        <w:t xml:space="preserve">           1.22.  Изменить территориальную  зону  Ж-2 (зона малоэтажной и среднеэтажной  жилой застройки), в карте  градостроительного зонирования Центрального планировочного района, расположенную в границах земельного участка с кадастровым номером  61:54:0081601:22,  </w:t>
      </w:r>
      <w:r w:rsidRPr="00FE6045">
        <w:rPr>
          <w:sz w:val="24"/>
          <w:szCs w:val="24"/>
        </w:rPr>
        <w:t xml:space="preserve">расположенного по адресу: Ростовская область, Миллеровский район, г.Миллерово, ул.Максима Горького, 5, </w:t>
      </w:r>
      <w:r w:rsidRPr="00FE6045">
        <w:rPr>
          <w:color w:val="000000"/>
          <w:sz w:val="24"/>
          <w:szCs w:val="24"/>
        </w:rPr>
        <w:t>на зону Ж-1 (</w:t>
      </w:r>
      <w:r w:rsidRPr="00FE6045">
        <w:rPr>
          <w:sz w:val="24"/>
          <w:szCs w:val="24"/>
        </w:rPr>
        <w:t>(зона индивидуальной усадебной жилой застройки).</w:t>
      </w:r>
    </w:p>
    <w:p w:rsidR="00013150" w:rsidRPr="00FE6045" w:rsidRDefault="00013150" w:rsidP="00013150">
      <w:pPr>
        <w:pStyle w:val="10"/>
        <w:rPr>
          <w:sz w:val="24"/>
          <w:szCs w:val="24"/>
        </w:rPr>
      </w:pPr>
      <w:r w:rsidRPr="00FE6045">
        <w:rPr>
          <w:color w:val="000000"/>
          <w:sz w:val="24"/>
          <w:szCs w:val="24"/>
        </w:rPr>
        <w:t xml:space="preserve">            1.23.  Изменить территориальную  зону  ОС-1 (</w:t>
      </w:r>
      <w:r w:rsidRPr="00FE6045">
        <w:rPr>
          <w:sz w:val="24"/>
          <w:szCs w:val="24"/>
        </w:rPr>
        <w:t>зона размещения объектов социальной сферы)</w:t>
      </w:r>
      <w:r w:rsidRPr="00FE6045">
        <w:rPr>
          <w:color w:val="000000"/>
          <w:sz w:val="24"/>
          <w:szCs w:val="24"/>
        </w:rPr>
        <w:t xml:space="preserve">, в карте  градостроительного зонирования Западного планировочного района, расположенную в границах земельного участка с кадастровым номером  61:54:0025601:41,  </w:t>
      </w:r>
      <w:r w:rsidRPr="00FE6045">
        <w:rPr>
          <w:sz w:val="24"/>
          <w:szCs w:val="24"/>
        </w:rPr>
        <w:t xml:space="preserve">расположенного по адресу: Ростовская область, Миллеровский район, г.Миллерово, ул.Интернатская, 3, </w:t>
      </w:r>
      <w:r w:rsidRPr="00FE6045">
        <w:rPr>
          <w:color w:val="000000"/>
          <w:sz w:val="24"/>
          <w:szCs w:val="24"/>
        </w:rPr>
        <w:t xml:space="preserve">на зону Ж-1 </w:t>
      </w:r>
      <w:r w:rsidRPr="00FE6045">
        <w:rPr>
          <w:sz w:val="24"/>
          <w:szCs w:val="24"/>
        </w:rPr>
        <w:t>( зона жилой застройки первого типа).</w:t>
      </w:r>
    </w:p>
    <w:p w:rsidR="000641BF" w:rsidRPr="00FE6045" w:rsidRDefault="000641BF" w:rsidP="000641BF">
      <w:pPr>
        <w:pStyle w:val="10"/>
        <w:rPr>
          <w:color w:val="000000"/>
          <w:sz w:val="24"/>
          <w:szCs w:val="24"/>
        </w:rPr>
      </w:pPr>
      <w:r w:rsidRPr="00FE6045">
        <w:rPr>
          <w:sz w:val="24"/>
          <w:szCs w:val="24"/>
        </w:rPr>
        <w:tab/>
        <w:t xml:space="preserve">1.24. </w:t>
      </w:r>
      <w:r w:rsidRPr="00FE6045">
        <w:rPr>
          <w:color w:val="000000"/>
          <w:sz w:val="24"/>
          <w:szCs w:val="24"/>
        </w:rPr>
        <w:t xml:space="preserve">Изменить территориальную  зону  Ж-2 (зона малоэтажной и среднеэтажной  жилой застройки), в карте  градостроительного зонирования Центрального  планировочного района, расположенную в границах земельного участка,  </w:t>
      </w:r>
      <w:r w:rsidRPr="00FE6045">
        <w:rPr>
          <w:sz w:val="24"/>
          <w:szCs w:val="24"/>
        </w:rPr>
        <w:t>расположенного по адресу: Ростовская область, Миллеровский район, г.Миллерово, ул</w:t>
      </w:r>
      <w:r w:rsidRPr="0064086C">
        <w:rPr>
          <w:sz w:val="24"/>
          <w:szCs w:val="24"/>
        </w:rPr>
        <w:t xml:space="preserve">.Пушкина, 19, </w:t>
      </w:r>
      <w:r w:rsidRPr="0064086C">
        <w:rPr>
          <w:color w:val="000000"/>
          <w:sz w:val="24"/>
          <w:szCs w:val="24"/>
        </w:rPr>
        <w:t>на зону</w:t>
      </w:r>
      <w:r w:rsidRPr="00FE6045">
        <w:rPr>
          <w:color w:val="000000"/>
          <w:sz w:val="24"/>
          <w:szCs w:val="24"/>
        </w:rPr>
        <w:t xml:space="preserve"> </w:t>
      </w:r>
      <w:r w:rsidRPr="00FE6045">
        <w:rPr>
          <w:sz w:val="24"/>
          <w:szCs w:val="24"/>
        </w:rPr>
        <w:t>Ж-1 (зона индивидуальной усадебной жилой застройки)</w:t>
      </w:r>
      <w:r w:rsidRPr="00FE6045">
        <w:rPr>
          <w:color w:val="000000"/>
          <w:sz w:val="24"/>
          <w:szCs w:val="24"/>
        </w:rPr>
        <w:t xml:space="preserve">. </w:t>
      </w:r>
    </w:p>
    <w:p w:rsidR="000641BF" w:rsidRPr="00FE6045" w:rsidRDefault="000641BF" w:rsidP="000641BF">
      <w:pPr>
        <w:pStyle w:val="10"/>
        <w:rPr>
          <w:color w:val="000000"/>
          <w:sz w:val="24"/>
          <w:szCs w:val="24"/>
        </w:rPr>
      </w:pPr>
      <w:r w:rsidRPr="00FE6045">
        <w:rPr>
          <w:sz w:val="24"/>
          <w:szCs w:val="24"/>
        </w:rPr>
        <w:tab/>
        <w:t xml:space="preserve">1.25. </w:t>
      </w:r>
      <w:r w:rsidRPr="00FE6045">
        <w:rPr>
          <w:color w:val="000000"/>
          <w:sz w:val="24"/>
          <w:szCs w:val="24"/>
        </w:rPr>
        <w:t xml:space="preserve">Изменить территориальную  зону  Ж-2 (зона малоэтажной и среднеэтажной  жилой застройки), в карте  градостроительного зонирования </w:t>
      </w:r>
      <w:r w:rsidR="00B72C76" w:rsidRPr="00FE6045">
        <w:rPr>
          <w:color w:val="000000"/>
          <w:sz w:val="24"/>
          <w:szCs w:val="24"/>
        </w:rPr>
        <w:t>Северного</w:t>
      </w:r>
      <w:r w:rsidRPr="00FE6045">
        <w:rPr>
          <w:color w:val="000000"/>
          <w:sz w:val="24"/>
          <w:szCs w:val="24"/>
        </w:rPr>
        <w:t xml:space="preserve"> планировочного района, расположенную в границах земельного участка,  </w:t>
      </w:r>
      <w:r w:rsidRPr="00FE6045">
        <w:rPr>
          <w:sz w:val="24"/>
          <w:szCs w:val="24"/>
        </w:rPr>
        <w:t xml:space="preserve">расположенного по адресу: Ростовская область, Миллеровский район, г.Миллерово, ул.Лейтенанта Матроса, 20,  </w:t>
      </w:r>
      <w:r w:rsidRPr="00FE6045">
        <w:rPr>
          <w:color w:val="000000"/>
          <w:sz w:val="24"/>
          <w:szCs w:val="24"/>
        </w:rPr>
        <w:t xml:space="preserve">на зону </w:t>
      </w:r>
      <w:r w:rsidRPr="00FE6045">
        <w:rPr>
          <w:sz w:val="24"/>
          <w:szCs w:val="24"/>
        </w:rPr>
        <w:t>Ж-1 (зона индивидуальной усадебной жилой застройки)</w:t>
      </w:r>
      <w:r w:rsidRPr="00FE6045">
        <w:rPr>
          <w:color w:val="000000"/>
          <w:sz w:val="24"/>
          <w:szCs w:val="24"/>
        </w:rPr>
        <w:t xml:space="preserve">. </w:t>
      </w:r>
    </w:p>
    <w:p w:rsidR="0042548D" w:rsidRPr="00FE6045" w:rsidRDefault="00103216" w:rsidP="00103216">
      <w:pPr>
        <w:pStyle w:val="10"/>
        <w:rPr>
          <w:sz w:val="24"/>
          <w:szCs w:val="24"/>
        </w:rPr>
      </w:pPr>
      <w:r w:rsidRPr="00FE6045">
        <w:rPr>
          <w:color w:val="000000"/>
          <w:sz w:val="24"/>
          <w:szCs w:val="24"/>
        </w:rPr>
        <w:t xml:space="preserve">         </w:t>
      </w:r>
      <w:r w:rsidR="002D3FEB" w:rsidRPr="00FE6045">
        <w:rPr>
          <w:color w:val="000000"/>
          <w:sz w:val="24"/>
          <w:szCs w:val="24"/>
        </w:rPr>
        <w:t xml:space="preserve">   </w:t>
      </w:r>
      <w:r w:rsidR="003635A6" w:rsidRPr="00FE6045">
        <w:rPr>
          <w:color w:val="000000"/>
          <w:sz w:val="24"/>
          <w:szCs w:val="24"/>
        </w:rPr>
        <w:t>1.2</w:t>
      </w:r>
      <w:r w:rsidR="000641BF" w:rsidRPr="00FE6045">
        <w:rPr>
          <w:color w:val="000000"/>
          <w:sz w:val="24"/>
          <w:szCs w:val="24"/>
        </w:rPr>
        <w:t>6</w:t>
      </w:r>
      <w:r w:rsidRPr="00FE6045">
        <w:rPr>
          <w:color w:val="000000"/>
          <w:sz w:val="24"/>
          <w:szCs w:val="24"/>
        </w:rPr>
        <w:t xml:space="preserve">. Включить в наименование основного вида  разрешённого использования объектов капитального строительства </w:t>
      </w:r>
      <w:r w:rsidR="00A95A97" w:rsidRPr="00FE6045">
        <w:rPr>
          <w:color w:val="000000"/>
          <w:sz w:val="24"/>
          <w:szCs w:val="24"/>
        </w:rPr>
        <w:t xml:space="preserve"> зоны ПК (производственно-коммунальная зона) Центрального, Южного, Северного, Восточного планировочных </w:t>
      </w:r>
      <w:r w:rsidRPr="00FE6045">
        <w:rPr>
          <w:color w:val="000000"/>
          <w:sz w:val="24"/>
          <w:szCs w:val="24"/>
        </w:rPr>
        <w:t xml:space="preserve">районов </w:t>
      </w:r>
      <w:r w:rsidR="00A95A97" w:rsidRPr="00FE6045">
        <w:rPr>
          <w:color w:val="000000"/>
          <w:sz w:val="24"/>
          <w:szCs w:val="24"/>
        </w:rPr>
        <w:t xml:space="preserve"> </w:t>
      </w:r>
      <w:r w:rsidR="0042548D" w:rsidRPr="00FE6045">
        <w:rPr>
          <w:color w:val="000000"/>
          <w:sz w:val="24"/>
          <w:szCs w:val="24"/>
        </w:rPr>
        <w:t>по коду 3.1.: «</w:t>
      </w:r>
      <w:r w:rsidR="0042548D" w:rsidRPr="00FE6045">
        <w:rPr>
          <w:sz w:val="24"/>
          <w:szCs w:val="24"/>
          <w:lang w:val="ru-RU"/>
        </w:rPr>
        <w:t>сооружения и устройства сетей инженерно-технического обеспечения, антенны сотовой, радиол</w:t>
      </w:r>
      <w:r w:rsidR="003060E1" w:rsidRPr="00FE6045">
        <w:rPr>
          <w:sz w:val="24"/>
          <w:szCs w:val="24"/>
        </w:rPr>
        <w:t>ине</w:t>
      </w:r>
      <w:r w:rsidR="0042548D" w:rsidRPr="00FE6045">
        <w:rPr>
          <w:sz w:val="24"/>
          <w:szCs w:val="24"/>
          <w:lang w:val="ru-RU"/>
        </w:rPr>
        <w:t>йной и спутниковой связи</w:t>
      </w:r>
      <w:r w:rsidR="0042548D" w:rsidRPr="00FE6045">
        <w:rPr>
          <w:sz w:val="24"/>
          <w:szCs w:val="24"/>
        </w:rPr>
        <w:t>»</w:t>
      </w:r>
      <w:r w:rsidR="00822ED7" w:rsidRPr="00FE6045">
        <w:rPr>
          <w:sz w:val="24"/>
          <w:szCs w:val="24"/>
        </w:rPr>
        <w:t>. Из условно разрешённых видов код 3.1. исключить.</w:t>
      </w:r>
    </w:p>
    <w:p w:rsidR="00456B64" w:rsidRPr="00FE6045" w:rsidRDefault="00B13EC1" w:rsidP="00103216">
      <w:pPr>
        <w:pStyle w:val="10"/>
        <w:rPr>
          <w:sz w:val="24"/>
          <w:szCs w:val="24"/>
        </w:rPr>
      </w:pPr>
      <w:r w:rsidRPr="00FE6045">
        <w:rPr>
          <w:sz w:val="24"/>
          <w:szCs w:val="24"/>
        </w:rPr>
        <w:tab/>
        <w:t>1.2</w:t>
      </w:r>
      <w:r w:rsidR="000641BF" w:rsidRPr="00FE6045">
        <w:rPr>
          <w:sz w:val="24"/>
          <w:szCs w:val="24"/>
        </w:rPr>
        <w:t>7</w:t>
      </w:r>
      <w:r w:rsidR="009871C6" w:rsidRPr="00FE6045">
        <w:rPr>
          <w:sz w:val="24"/>
          <w:szCs w:val="24"/>
        </w:rPr>
        <w:t xml:space="preserve">. </w:t>
      </w:r>
      <w:r w:rsidR="00456B64" w:rsidRPr="00FE6045">
        <w:rPr>
          <w:sz w:val="24"/>
          <w:szCs w:val="24"/>
        </w:rPr>
        <w:t>В градостроительных регламентах разрешённого строительства территориальной зоны ПК (производственно-коммунальная зона) центрального, южного, северного, восточного планировочных районов исключить в параметры разрешённого строительства, реконструкции объе</w:t>
      </w:r>
      <w:r w:rsidRPr="00FE6045">
        <w:rPr>
          <w:sz w:val="24"/>
          <w:szCs w:val="24"/>
        </w:rPr>
        <w:t>ктов капитального строительства</w:t>
      </w:r>
      <w:r w:rsidR="00456B64" w:rsidRPr="00FE6045">
        <w:rPr>
          <w:sz w:val="24"/>
          <w:szCs w:val="24"/>
        </w:rPr>
        <w:t>: «высота зданий, сооружений: максимальная-5; минимальная -1».</w:t>
      </w:r>
    </w:p>
    <w:p w:rsidR="005A243C" w:rsidRPr="00FE6045" w:rsidRDefault="005A243C" w:rsidP="005A243C">
      <w:pPr>
        <w:pStyle w:val="10"/>
        <w:rPr>
          <w:color w:val="000000"/>
          <w:sz w:val="24"/>
          <w:szCs w:val="24"/>
        </w:rPr>
      </w:pPr>
      <w:r w:rsidRPr="00FE6045">
        <w:rPr>
          <w:sz w:val="24"/>
          <w:szCs w:val="24"/>
        </w:rPr>
        <w:tab/>
        <w:t xml:space="preserve">1.28. </w:t>
      </w:r>
      <w:r w:rsidRPr="00FE6045">
        <w:rPr>
          <w:color w:val="000000"/>
          <w:sz w:val="24"/>
          <w:szCs w:val="24"/>
        </w:rPr>
        <w:t>Изменить часть территориальной зоны Ж-2 (зона малоэтажной и среднеэтажной  жилой застройки), в карте  градостроительного зонирования Южного планировочного района, в границах кадастрового квартала 61:54:0130901,  южнее жилых домов. расположенных</w:t>
      </w:r>
      <w:r w:rsidRPr="00FE6045">
        <w:rPr>
          <w:sz w:val="24"/>
          <w:szCs w:val="24"/>
        </w:rPr>
        <w:t xml:space="preserve"> по адресам: Ростовская область, Миллеровский район, г.Миллерово, ул.Сергея Лазо, дома №23в, 25б, ориентировочной площадью 1538 кв.м.,  </w:t>
      </w:r>
      <w:r w:rsidRPr="00FE6045">
        <w:rPr>
          <w:color w:val="000000"/>
          <w:sz w:val="24"/>
          <w:szCs w:val="24"/>
        </w:rPr>
        <w:t>на зону Р</w:t>
      </w:r>
      <w:r w:rsidRPr="00FE6045">
        <w:rPr>
          <w:sz w:val="24"/>
          <w:szCs w:val="24"/>
        </w:rPr>
        <w:t>-1 (зона рекреационного  назначения)</w:t>
      </w:r>
      <w:r w:rsidRPr="00FE6045">
        <w:rPr>
          <w:color w:val="000000"/>
          <w:sz w:val="24"/>
          <w:szCs w:val="24"/>
        </w:rPr>
        <w:t xml:space="preserve">. </w:t>
      </w:r>
    </w:p>
    <w:p w:rsidR="001170F6" w:rsidRPr="00FE6045" w:rsidRDefault="001170F6" w:rsidP="001170F6">
      <w:pPr>
        <w:pStyle w:val="10"/>
        <w:rPr>
          <w:color w:val="000000"/>
          <w:sz w:val="24"/>
          <w:szCs w:val="24"/>
        </w:rPr>
      </w:pPr>
      <w:r w:rsidRPr="00FE6045">
        <w:rPr>
          <w:color w:val="000000"/>
          <w:sz w:val="24"/>
          <w:szCs w:val="24"/>
        </w:rPr>
        <w:tab/>
        <w:t>1.29. Изменить</w:t>
      </w:r>
      <w:r w:rsidR="009003CF" w:rsidRPr="00FE6045">
        <w:rPr>
          <w:color w:val="000000"/>
          <w:sz w:val="24"/>
          <w:szCs w:val="24"/>
        </w:rPr>
        <w:t xml:space="preserve"> часть территориальной</w:t>
      </w:r>
      <w:r w:rsidRPr="00FE6045">
        <w:rPr>
          <w:color w:val="000000"/>
          <w:sz w:val="24"/>
          <w:szCs w:val="24"/>
        </w:rPr>
        <w:t xml:space="preserve"> зон</w:t>
      </w:r>
      <w:r w:rsidR="009003CF" w:rsidRPr="00FE6045">
        <w:rPr>
          <w:color w:val="000000"/>
          <w:sz w:val="24"/>
          <w:szCs w:val="24"/>
        </w:rPr>
        <w:t>ы</w:t>
      </w:r>
      <w:r w:rsidRPr="00FE6045">
        <w:rPr>
          <w:color w:val="000000"/>
          <w:sz w:val="24"/>
          <w:szCs w:val="24"/>
        </w:rPr>
        <w:t xml:space="preserve"> </w:t>
      </w:r>
      <w:r w:rsidR="009003CF" w:rsidRPr="00FE6045">
        <w:rPr>
          <w:color w:val="000000"/>
          <w:sz w:val="24"/>
          <w:szCs w:val="24"/>
        </w:rPr>
        <w:t xml:space="preserve">ОД ( зона делового общественного и коммерческого назначения) площадью 700 кв.м. </w:t>
      </w:r>
      <w:r w:rsidRPr="00FE6045">
        <w:rPr>
          <w:color w:val="000000"/>
          <w:sz w:val="24"/>
          <w:szCs w:val="24"/>
        </w:rPr>
        <w:t xml:space="preserve"> </w:t>
      </w:r>
      <w:r w:rsidR="009003CF" w:rsidRPr="00FE6045">
        <w:rPr>
          <w:color w:val="000000"/>
          <w:sz w:val="24"/>
          <w:szCs w:val="24"/>
        </w:rPr>
        <w:t>в карте</w:t>
      </w:r>
      <w:r w:rsidRPr="00FE6045">
        <w:rPr>
          <w:color w:val="000000"/>
          <w:sz w:val="24"/>
          <w:szCs w:val="24"/>
        </w:rPr>
        <w:t xml:space="preserve"> градостроительного зонирования </w:t>
      </w:r>
      <w:r w:rsidR="009003CF" w:rsidRPr="00FE6045">
        <w:rPr>
          <w:color w:val="000000"/>
          <w:sz w:val="24"/>
          <w:szCs w:val="24"/>
        </w:rPr>
        <w:t>Южного</w:t>
      </w:r>
      <w:r w:rsidRPr="00FE6045">
        <w:rPr>
          <w:color w:val="000000"/>
          <w:sz w:val="24"/>
          <w:szCs w:val="24"/>
        </w:rPr>
        <w:t xml:space="preserve"> пла</w:t>
      </w:r>
      <w:r w:rsidR="009003CF" w:rsidRPr="00FE6045">
        <w:rPr>
          <w:color w:val="000000"/>
          <w:sz w:val="24"/>
          <w:szCs w:val="24"/>
        </w:rPr>
        <w:t xml:space="preserve">нировочного района, </w:t>
      </w:r>
      <w:r w:rsidRPr="00FE6045">
        <w:rPr>
          <w:color w:val="000000"/>
          <w:sz w:val="24"/>
          <w:szCs w:val="24"/>
        </w:rPr>
        <w:t>в границах</w:t>
      </w:r>
      <w:r w:rsidR="009003CF" w:rsidRPr="00FE6045">
        <w:rPr>
          <w:color w:val="000000"/>
          <w:sz w:val="24"/>
          <w:szCs w:val="24"/>
        </w:rPr>
        <w:t xml:space="preserve"> кадастрового квартала 61:54:0131601, расположенной западнее земельного участка, находящегося по адресу: ул.Декабристов, 2, г.Миллерово, Миллеровского района, Ростовской области</w:t>
      </w:r>
      <w:r w:rsidRPr="00FE6045">
        <w:rPr>
          <w:sz w:val="24"/>
          <w:szCs w:val="24"/>
        </w:rPr>
        <w:t xml:space="preserve">  </w:t>
      </w:r>
      <w:r w:rsidRPr="00FE6045">
        <w:rPr>
          <w:color w:val="000000"/>
          <w:sz w:val="24"/>
          <w:szCs w:val="24"/>
        </w:rPr>
        <w:t xml:space="preserve">на зону </w:t>
      </w:r>
      <w:r w:rsidRPr="00FE6045">
        <w:rPr>
          <w:sz w:val="24"/>
          <w:szCs w:val="24"/>
        </w:rPr>
        <w:t>Ж-1 (зона индивидуальной усадебной жилой застройки)</w:t>
      </w:r>
      <w:r w:rsidR="009003CF" w:rsidRPr="00FE6045">
        <w:rPr>
          <w:color w:val="000000"/>
          <w:sz w:val="24"/>
          <w:szCs w:val="24"/>
        </w:rPr>
        <w:t>.</w:t>
      </w:r>
    </w:p>
    <w:p w:rsidR="00662208" w:rsidRPr="00FE6045" w:rsidRDefault="00662208" w:rsidP="00662208">
      <w:pPr>
        <w:pStyle w:val="10"/>
        <w:rPr>
          <w:sz w:val="24"/>
          <w:szCs w:val="24"/>
        </w:rPr>
      </w:pPr>
      <w:r w:rsidRPr="00FE6045">
        <w:rPr>
          <w:color w:val="000000"/>
          <w:sz w:val="24"/>
          <w:szCs w:val="24"/>
        </w:rPr>
        <w:tab/>
        <w:t>1.30. Изменить территориальную  зону  ОС-1 (</w:t>
      </w:r>
      <w:r w:rsidRPr="00FE6045">
        <w:rPr>
          <w:sz w:val="24"/>
          <w:szCs w:val="24"/>
        </w:rPr>
        <w:t>зона размещения объектов социальной сферы)</w:t>
      </w:r>
      <w:r w:rsidRPr="00FE6045">
        <w:rPr>
          <w:color w:val="000000"/>
          <w:sz w:val="24"/>
          <w:szCs w:val="24"/>
        </w:rPr>
        <w:t xml:space="preserve">, в карте  градостроительного зонирования Западного планировочного района, расположенную в границах земельного участка с кадастровым номером  61:54:0025601:42,  </w:t>
      </w:r>
      <w:r w:rsidRPr="00FE6045">
        <w:rPr>
          <w:sz w:val="24"/>
          <w:szCs w:val="24"/>
        </w:rPr>
        <w:t xml:space="preserve">расположенного по адресу: Ростовская область, Миллеровский район, г.Миллерово, ул.Интернатская, 1, </w:t>
      </w:r>
      <w:r w:rsidRPr="00FE6045">
        <w:rPr>
          <w:color w:val="000000"/>
          <w:sz w:val="24"/>
          <w:szCs w:val="24"/>
        </w:rPr>
        <w:t xml:space="preserve">на зону Ж-1 </w:t>
      </w:r>
      <w:r w:rsidRPr="00FE6045">
        <w:rPr>
          <w:sz w:val="24"/>
          <w:szCs w:val="24"/>
        </w:rPr>
        <w:t>( зона жилой застройки первого типа).</w:t>
      </w:r>
    </w:p>
    <w:p w:rsidR="004655CE" w:rsidRPr="00FE6045" w:rsidRDefault="004655CE" w:rsidP="004655CE">
      <w:pPr>
        <w:pStyle w:val="10"/>
        <w:rPr>
          <w:color w:val="000000"/>
          <w:sz w:val="24"/>
          <w:szCs w:val="24"/>
        </w:rPr>
      </w:pPr>
      <w:r w:rsidRPr="00FE6045">
        <w:rPr>
          <w:sz w:val="24"/>
          <w:szCs w:val="24"/>
        </w:rPr>
        <w:lastRenderedPageBreak/>
        <w:tab/>
        <w:t xml:space="preserve">1.31. </w:t>
      </w:r>
      <w:r w:rsidRPr="00FE6045">
        <w:rPr>
          <w:color w:val="000000"/>
          <w:sz w:val="24"/>
          <w:szCs w:val="24"/>
        </w:rPr>
        <w:t>Изменить часть территориальной зоны  действие градостроительного регламента на которую не распространяется, расположенную в карте   градостроительного зонирования Центрального планировочного района, ограниченную  с севера, востока, запада и юга  свободной территорией, на зону ОД (зона  делового общественного  и коммерческого назначения), согласно приложению 7.</w:t>
      </w:r>
    </w:p>
    <w:p w:rsidR="004655CE" w:rsidRPr="00FE6045" w:rsidRDefault="004655CE" w:rsidP="004655CE">
      <w:pPr>
        <w:pStyle w:val="10"/>
        <w:rPr>
          <w:color w:val="000000"/>
          <w:sz w:val="24"/>
          <w:szCs w:val="24"/>
        </w:rPr>
      </w:pPr>
      <w:r w:rsidRPr="00FE6045">
        <w:rPr>
          <w:sz w:val="24"/>
          <w:szCs w:val="24"/>
        </w:rPr>
        <w:tab/>
        <w:t xml:space="preserve">1.32.  </w:t>
      </w:r>
      <w:r w:rsidRPr="00FE6045">
        <w:rPr>
          <w:color w:val="000000"/>
          <w:sz w:val="24"/>
          <w:szCs w:val="24"/>
        </w:rPr>
        <w:t>Изменить часть территориальной зоны  действие градостроительного регламента на которую не распространяется, расположенную в карте   градостроительного зонирования Северного планировочного района, ограниченную  с севера, востока, запада и юга  свободной территорией, на зону Т (зона транспортной инфраструктуры), согласно приложению 8.</w:t>
      </w:r>
    </w:p>
    <w:p w:rsidR="003060E1" w:rsidRPr="00FE6045" w:rsidRDefault="003060E1" w:rsidP="00103216">
      <w:pPr>
        <w:pStyle w:val="10"/>
        <w:rPr>
          <w:b/>
          <w:sz w:val="24"/>
          <w:szCs w:val="24"/>
        </w:rPr>
      </w:pPr>
      <w:r w:rsidRPr="00FE6045">
        <w:rPr>
          <w:b/>
          <w:sz w:val="24"/>
          <w:szCs w:val="24"/>
        </w:rPr>
        <w:t xml:space="preserve">          </w:t>
      </w:r>
      <w:r w:rsidR="00822ED7" w:rsidRPr="00FE6045">
        <w:rPr>
          <w:b/>
          <w:sz w:val="24"/>
          <w:szCs w:val="24"/>
        </w:rPr>
        <w:t>2. Внести изменения и дополнения в градостроительные регламенты Правил землепользования и застройки Миллеровского городского поселения:</w:t>
      </w:r>
    </w:p>
    <w:p w:rsidR="000D1317" w:rsidRPr="00FE6045" w:rsidRDefault="003060E1" w:rsidP="00103216">
      <w:pPr>
        <w:pStyle w:val="10"/>
        <w:rPr>
          <w:sz w:val="24"/>
          <w:szCs w:val="24"/>
        </w:rPr>
      </w:pPr>
      <w:r w:rsidRPr="00FE6045">
        <w:rPr>
          <w:sz w:val="24"/>
          <w:szCs w:val="24"/>
        </w:rPr>
        <w:t xml:space="preserve">          </w:t>
      </w:r>
      <w:r w:rsidR="0042548D" w:rsidRPr="00FE6045">
        <w:rPr>
          <w:sz w:val="24"/>
          <w:szCs w:val="24"/>
        </w:rPr>
        <w:t>2</w:t>
      </w:r>
      <w:r w:rsidR="00822ED7" w:rsidRPr="00FE6045">
        <w:rPr>
          <w:sz w:val="24"/>
          <w:szCs w:val="24"/>
        </w:rPr>
        <w:t>.</w:t>
      </w:r>
      <w:r w:rsidR="003635A6" w:rsidRPr="00FE6045">
        <w:rPr>
          <w:sz w:val="24"/>
          <w:szCs w:val="24"/>
        </w:rPr>
        <w:t>1</w:t>
      </w:r>
      <w:r w:rsidR="00103216" w:rsidRPr="00FE6045">
        <w:rPr>
          <w:sz w:val="24"/>
          <w:szCs w:val="24"/>
        </w:rPr>
        <w:t xml:space="preserve">. </w:t>
      </w:r>
      <w:r w:rsidR="00F62D94" w:rsidRPr="00FE6045">
        <w:rPr>
          <w:sz w:val="24"/>
          <w:szCs w:val="24"/>
        </w:rPr>
        <w:t xml:space="preserve">Добавить </w:t>
      </w:r>
      <w:bookmarkEnd w:id="0"/>
      <w:r w:rsidR="00C67677" w:rsidRPr="00FE6045">
        <w:rPr>
          <w:sz w:val="24"/>
          <w:szCs w:val="24"/>
        </w:rPr>
        <w:t>в</w:t>
      </w:r>
      <w:r w:rsidR="00103216" w:rsidRPr="00FE6045">
        <w:rPr>
          <w:sz w:val="24"/>
          <w:szCs w:val="24"/>
        </w:rPr>
        <w:t xml:space="preserve"> </w:t>
      </w:r>
      <w:r w:rsidR="00C67677" w:rsidRPr="00FE6045">
        <w:rPr>
          <w:sz w:val="24"/>
          <w:szCs w:val="24"/>
        </w:rPr>
        <w:t>стать</w:t>
      </w:r>
      <w:r w:rsidR="00103216" w:rsidRPr="00FE6045">
        <w:rPr>
          <w:sz w:val="24"/>
          <w:szCs w:val="24"/>
        </w:rPr>
        <w:t>ю</w:t>
      </w:r>
      <w:r w:rsidR="00C67677" w:rsidRPr="00FE6045">
        <w:rPr>
          <w:sz w:val="24"/>
          <w:szCs w:val="24"/>
        </w:rPr>
        <w:t xml:space="preserve"> 5 </w:t>
      </w:r>
      <w:r w:rsidR="00103216" w:rsidRPr="00FE6045">
        <w:rPr>
          <w:sz w:val="24"/>
          <w:szCs w:val="24"/>
        </w:rPr>
        <w:t xml:space="preserve">Западного планировочного района  </w:t>
      </w:r>
      <w:r w:rsidR="00C67677" w:rsidRPr="00FE6045">
        <w:rPr>
          <w:sz w:val="24"/>
          <w:szCs w:val="24"/>
        </w:rPr>
        <w:t>п.11 следующего содержания:</w:t>
      </w:r>
    </w:p>
    <w:p w:rsidR="00C67677" w:rsidRPr="00FE6045" w:rsidRDefault="00C67677" w:rsidP="00103216">
      <w:pPr>
        <w:pStyle w:val="ConsNormal"/>
        <w:widowControl/>
        <w:tabs>
          <w:tab w:val="left" w:pos="240"/>
          <w:tab w:val="left" w:pos="56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6045">
        <w:rPr>
          <w:rFonts w:ascii="Times New Roman" w:hAnsi="Times New Roman" w:cs="Times New Roman"/>
          <w:sz w:val="24"/>
          <w:szCs w:val="24"/>
        </w:rPr>
        <w:t xml:space="preserve">«Всегда разрешенными </w:t>
      </w:r>
      <w:r w:rsidR="002421C2" w:rsidRPr="00FE6045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FE6045">
        <w:rPr>
          <w:rFonts w:ascii="Times New Roman" w:hAnsi="Times New Roman" w:cs="Times New Roman"/>
          <w:sz w:val="24"/>
          <w:szCs w:val="24"/>
        </w:rPr>
        <w:t>видами использования, при условии соответствия нормативам градостроительного проектирования, техническим регламентам и санитарно-эпидемиологическим правилам и нормативам, являются:</w:t>
      </w:r>
    </w:p>
    <w:p w:rsidR="00C67677" w:rsidRPr="00FE6045" w:rsidRDefault="00C67677" w:rsidP="00103216">
      <w:pPr>
        <w:pStyle w:val="ConsNormal"/>
        <w:widowControl/>
        <w:numPr>
          <w:ilvl w:val="0"/>
          <w:numId w:val="5"/>
        </w:numPr>
        <w:tabs>
          <w:tab w:val="left" w:pos="240"/>
          <w:tab w:val="left" w:pos="56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6045">
        <w:rPr>
          <w:rFonts w:ascii="Times New Roman" w:hAnsi="Times New Roman" w:cs="Times New Roman"/>
          <w:sz w:val="24"/>
          <w:szCs w:val="24"/>
        </w:rPr>
        <w:t>инженерно-технические объекты и сооружения, обеспечивающие реализацию разрешенного использования недвижимости в территориальной зоне (электро-, водо-, тепло-, газоснабжение, канализация, телефонизация и т.д.);</w:t>
      </w:r>
    </w:p>
    <w:p w:rsidR="00C67677" w:rsidRPr="00FE6045" w:rsidRDefault="00C67677" w:rsidP="00103216">
      <w:pPr>
        <w:pStyle w:val="ConsNormal"/>
        <w:widowControl/>
        <w:numPr>
          <w:ilvl w:val="0"/>
          <w:numId w:val="5"/>
        </w:numPr>
        <w:tabs>
          <w:tab w:val="left" w:pos="240"/>
          <w:tab w:val="left" w:pos="560"/>
        </w:tabs>
        <w:suppressAutoHyphens w:val="0"/>
        <w:autoSpaceDN w:val="0"/>
        <w:adjustRightInd w:val="0"/>
        <w:ind w:left="0" w:right="-1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6045">
        <w:rPr>
          <w:rFonts w:ascii="Times New Roman" w:hAnsi="Times New Roman" w:cs="Times New Roman"/>
          <w:snapToGrid w:val="0"/>
          <w:sz w:val="24"/>
          <w:szCs w:val="24"/>
        </w:rPr>
        <w:t>станции скорой медицинской помощи;</w:t>
      </w:r>
    </w:p>
    <w:p w:rsidR="00C67677" w:rsidRPr="00FE6045" w:rsidRDefault="00C67677" w:rsidP="00103216">
      <w:pPr>
        <w:pStyle w:val="ConsNormal"/>
        <w:widowControl/>
        <w:numPr>
          <w:ilvl w:val="0"/>
          <w:numId w:val="5"/>
        </w:numPr>
        <w:tabs>
          <w:tab w:val="left" w:pos="240"/>
          <w:tab w:val="left" w:pos="56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6045">
        <w:rPr>
          <w:rFonts w:ascii="Times New Roman" w:hAnsi="Times New Roman" w:cs="Times New Roman"/>
          <w:sz w:val="24"/>
          <w:szCs w:val="24"/>
        </w:rPr>
        <w:t>опорные пункты охраны порядка;</w:t>
      </w:r>
    </w:p>
    <w:p w:rsidR="00C67677" w:rsidRPr="00FE6045" w:rsidRDefault="00C67677" w:rsidP="00103216">
      <w:pPr>
        <w:pStyle w:val="ConsNormal"/>
        <w:widowControl/>
        <w:numPr>
          <w:ilvl w:val="0"/>
          <w:numId w:val="5"/>
        </w:numPr>
        <w:tabs>
          <w:tab w:val="left" w:pos="240"/>
          <w:tab w:val="left" w:pos="56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6045">
        <w:rPr>
          <w:rFonts w:ascii="Times New Roman" w:hAnsi="Times New Roman" w:cs="Times New Roman"/>
          <w:sz w:val="24"/>
          <w:szCs w:val="24"/>
        </w:rPr>
        <w:t>объекты пожарной охраны (гидранты, резервуары, пожарные водоемы);</w:t>
      </w:r>
    </w:p>
    <w:p w:rsidR="00103216" w:rsidRPr="00FE6045" w:rsidRDefault="00C67677" w:rsidP="00103216">
      <w:pPr>
        <w:pStyle w:val="ConsNormal"/>
        <w:widowControl/>
        <w:numPr>
          <w:ilvl w:val="0"/>
          <w:numId w:val="5"/>
        </w:numPr>
        <w:tabs>
          <w:tab w:val="left" w:pos="426"/>
          <w:tab w:val="left" w:pos="56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FE6045">
        <w:rPr>
          <w:rFonts w:ascii="Times New Roman" w:hAnsi="Times New Roman" w:cs="Times New Roman"/>
          <w:sz w:val="24"/>
          <w:szCs w:val="24"/>
        </w:rPr>
        <w:t>пожарные депо</w:t>
      </w:r>
      <w:r w:rsidRPr="00FE6045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FE6045">
        <w:rPr>
          <w:rFonts w:ascii="Times New Roman" w:hAnsi="Times New Roman" w:cs="Times New Roman"/>
          <w:sz w:val="24"/>
          <w:szCs w:val="24"/>
        </w:rPr>
        <w:tab/>
        <w:t>- рекламные конструкции</w:t>
      </w:r>
    </w:p>
    <w:p w:rsidR="002421C2" w:rsidRPr="00FE6045" w:rsidRDefault="00103216" w:rsidP="002421C2">
      <w:pPr>
        <w:pStyle w:val="ConsNormal"/>
        <w:widowControl/>
        <w:numPr>
          <w:ilvl w:val="0"/>
          <w:numId w:val="5"/>
        </w:numPr>
        <w:tabs>
          <w:tab w:val="left" w:pos="426"/>
          <w:tab w:val="left" w:pos="560"/>
        </w:tabs>
        <w:ind w:left="0" w:firstLine="426"/>
        <w:rPr>
          <w:rFonts w:ascii="Times New Roman" w:hAnsi="Times New Roman" w:cs="Times New Roman"/>
          <w:sz w:val="24"/>
          <w:szCs w:val="24"/>
        </w:rPr>
      </w:pPr>
      <w:r w:rsidRPr="00FE6045">
        <w:rPr>
          <w:rFonts w:ascii="Times New Roman" w:hAnsi="Times New Roman" w:cs="Times New Roman"/>
          <w:sz w:val="24"/>
          <w:szCs w:val="24"/>
        </w:rPr>
        <w:t>базовые станции сотовой связи</w:t>
      </w:r>
      <w:r w:rsidR="00C07029" w:rsidRPr="00FE6045">
        <w:rPr>
          <w:rFonts w:ascii="Times New Roman" w:hAnsi="Times New Roman" w:cs="Times New Roman"/>
          <w:sz w:val="24"/>
          <w:szCs w:val="24"/>
        </w:rPr>
        <w:t>»</w:t>
      </w:r>
    </w:p>
    <w:p w:rsidR="002421C2" w:rsidRPr="00FE6045" w:rsidRDefault="002421C2" w:rsidP="00F35FE0">
      <w:pPr>
        <w:pStyle w:val="ConsNormal"/>
        <w:widowControl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6045">
        <w:rPr>
          <w:rFonts w:ascii="Times New Roman" w:hAnsi="Times New Roman" w:cs="Times New Roman"/>
          <w:sz w:val="24"/>
          <w:szCs w:val="24"/>
        </w:rPr>
        <w:t xml:space="preserve"> 2.2.Добавить в п.7 ст</w:t>
      </w:r>
      <w:r w:rsidR="00F35FE0" w:rsidRPr="00FE6045">
        <w:rPr>
          <w:rFonts w:ascii="Times New Roman" w:hAnsi="Times New Roman" w:cs="Times New Roman"/>
          <w:sz w:val="24"/>
          <w:szCs w:val="24"/>
        </w:rPr>
        <w:t>.</w:t>
      </w:r>
      <w:r w:rsidRPr="00FE6045">
        <w:rPr>
          <w:rFonts w:ascii="Times New Roman" w:hAnsi="Times New Roman" w:cs="Times New Roman"/>
          <w:sz w:val="24"/>
          <w:szCs w:val="24"/>
        </w:rPr>
        <w:t xml:space="preserve"> 6 </w:t>
      </w:r>
      <w:r w:rsidR="00F35FE0" w:rsidRPr="00FE6045">
        <w:rPr>
          <w:rFonts w:ascii="Times New Roman" w:hAnsi="Times New Roman" w:cs="Times New Roman"/>
          <w:sz w:val="24"/>
          <w:szCs w:val="24"/>
        </w:rPr>
        <w:t xml:space="preserve"> </w:t>
      </w:r>
      <w:r w:rsidRPr="00FE6045">
        <w:rPr>
          <w:rFonts w:ascii="Times New Roman" w:hAnsi="Times New Roman" w:cs="Times New Roman"/>
          <w:sz w:val="24"/>
          <w:szCs w:val="24"/>
        </w:rPr>
        <w:t>Центрального, Южного, Восточного, Северного  планировочных районов  п.11 следующ</w:t>
      </w:r>
      <w:r w:rsidR="00F35FE0" w:rsidRPr="00FE6045">
        <w:rPr>
          <w:rFonts w:ascii="Times New Roman" w:hAnsi="Times New Roman" w:cs="Times New Roman"/>
          <w:sz w:val="24"/>
          <w:szCs w:val="24"/>
        </w:rPr>
        <w:t>ий абзац:</w:t>
      </w:r>
      <w:r w:rsidRPr="00FE6045">
        <w:rPr>
          <w:rFonts w:ascii="Times New Roman" w:hAnsi="Times New Roman" w:cs="Times New Roman"/>
          <w:sz w:val="24"/>
          <w:szCs w:val="24"/>
        </w:rPr>
        <w:t xml:space="preserve"> </w:t>
      </w:r>
      <w:r w:rsidR="00F35FE0" w:rsidRPr="00FE6045">
        <w:rPr>
          <w:rFonts w:ascii="Times New Roman" w:hAnsi="Times New Roman" w:cs="Times New Roman"/>
          <w:sz w:val="24"/>
          <w:szCs w:val="24"/>
        </w:rPr>
        <w:t>«</w:t>
      </w:r>
      <w:r w:rsidRPr="00FE6045">
        <w:rPr>
          <w:rFonts w:ascii="Times New Roman" w:hAnsi="Times New Roman" w:cs="Times New Roman"/>
          <w:sz w:val="24"/>
          <w:szCs w:val="24"/>
        </w:rPr>
        <w:t xml:space="preserve"> базовые станции сотовой связи»</w:t>
      </w:r>
    </w:p>
    <w:p w:rsidR="00103216" w:rsidRPr="00FE6045" w:rsidRDefault="00C07029" w:rsidP="00103216">
      <w:pPr>
        <w:pStyle w:val="10"/>
        <w:rPr>
          <w:sz w:val="24"/>
          <w:szCs w:val="24"/>
        </w:rPr>
      </w:pPr>
      <w:r w:rsidRPr="00FE6045">
        <w:rPr>
          <w:sz w:val="24"/>
          <w:szCs w:val="24"/>
        </w:rPr>
        <w:t xml:space="preserve">    </w:t>
      </w:r>
      <w:r w:rsidR="00103216" w:rsidRPr="00FE6045">
        <w:rPr>
          <w:sz w:val="24"/>
          <w:szCs w:val="24"/>
        </w:rPr>
        <w:t xml:space="preserve">  </w:t>
      </w:r>
      <w:r w:rsidR="00822ED7" w:rsidRPr="00FE6045">
        <w:rPr>
          <w:sz w:val="24"/>
          <w:szCs w:val="24"/>
        </w:rPr>
        <w:t xml:space="preserve">  2.</w:t>
      </w:r>
      <w:r w:rsidR="002421C2" w:rsidRPr="00FE6045">
        <w:rPr>
          <w:sz w:val="24"/>
          <w:szCs w:val="24"/>
        </w:rPr>
        <w:t>3</w:t>
      </w:r>
      <w:r w:rsidR="00822ED7" w:rsidRPr="00FE6045">
        <w:rPr>
          <w:sz w:val="24"/>
          <w:szCs w:val="24"/>
        </w:rPr>
        <w:t>.</w:t>
      </w:r>
      <w:r w:rsidR="00103216" w:rsidRPr="00FE6045">
        <w:rPr>
          <w:sz w:val="24"/>
          <w:szCs w:val="24"/>
        </w:rPr>
        <w:t xml:space="preserve"> </w:t>
      </w:r>
      <w:r w:rsidRPr="00FE6045">
        <w:rPr>
          <w:sz w:val="24"/>
          <w:szCs w:val="24"/>
        </w:rPr>
        <w:t xml:space="preserve">Код 4.4. </w:t>
      </w:r>
      <w:r w:rsidR="00103216" w:rsidRPr="00FE6045">
        <w:rPr>
          <w:color w:val="000000"/>
          <w:sz w:val="24"/>
          <w:szCs w:val="24"/>
        </w:rPr>
        <w:t>зоны ПК (производственно-коммунальная зона) Центрального, Южного, Северного, Восточного планировочных районов</w:t>
      </w:r>
      <w:r w:rsidRPr="00FE6045">
        <w:rPr>
          <w:color w:val="000000"/>
          <w:sz w:val="24"/>
          <w:szCs w:val="24"/>
        </w:rPr>
        <w:t xml:space="preserve"> </w:t>
      </w:r>
      <w:r w:rsidR="00103216" w:rsidRPr="00FE6045">
        <w:rPr>
          <w:sz w:val="24"/>
          <w:szCs w:val="24"/>
        </w:rPr>
        <w:t xml:space="preserve"> читать в следующей редакции:</w:t>
      </w:r>
    </w:p>
    <w:p w:rsidR="00C07029" w:rsidRPr="00FE6045" w:rsidRDefault="00C07029" w:rsidP="00103216">
      <w:pPr>
        <w:pStyle w:val="10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2611"/>
        <w:gridCol w:w="3815"/>
        <w:gridCol w:w="3118"/>
      </w:tblGrid>
      <w:tr w:rsidR="00103216" w:rsidRPr="00FE6045" w:rsidTr="00846789">
        <w:tc>
          <w:tcPr>
            <w:tcW w:w="770" w:type="dxa"/>
            <w:shd w:val="clear" w:color="auto" w:fill="auto"/>
          </w:tcPr>
          <w:p w:rsidR="00103216" w:rsidRPr="00FE6045" w:rsidRDefault="00103216" w:rsidP="00846789">
            <w:pPr>
              <w:pStyle w:val="a6"/>
              <w:spacing w:before="0" w:after="0"/>
              <w:jc w:val="both"/>
            </w:pPr>
            <w:r w:rsidRPr="00FE6045">
              <w:t>Код</w:t>
            </w:r>
          </w:p>
        </w:tc>
        <w:tc>
          <w:tcPr>
            <w:tcW w:w="2611" w:type="dxa"/>
            <w:shd w:val="clear" w:color="auto" w:fill="auto"/>
          </w:tcPr>
          <w:p w:rsidR="00103216" w:rsidRPr="00FE6045" w:rsidRDefault="00103216" w:rsidP="00846789">
            <w:pPr>
              <w:pStyle w:val="a6"/>
              <w:spacing w:before="0" w:after="0"/>
              <w:jc w:val="center"/>
            </w:pPr>
            <w:r w:rsidRPr="00FE6045">
              <w:t>Наименование условно разрешённого вида использования земельных участков</w:t>
            </w:r>
          </w:p>
        </w:tc>
        <w:tc>
          <w:tcPr>
            <w:tcW w:w="3815" w:type="dxa"/>
            <w:shd w:val="clear" w:color="auto" w:fill="auto"/>
          </w:tcPr>
          <w:p w:rsidR="00103216" w:rsidRPr="00FE6045" w:rsidRDefault="00103216" w:rsidP="00846789">
            <w:pPr>
              <w:pStyle w:val="a6"/>
              <w:spacing w:before="0" w:after="0"/>
              <w:jc w:val="center"/>
            </w:pPr>
            <w:r w:rsidRPr="00FE6045">
              <w:t>Наименование условно разрешённого вида использования объектов капитального строительства</w:t>
            </w:r>
          </w:p>
        </w:tc>
        <w:tc>
          <w:tcPr>
            <w:tcW w:w="3118" w:type="dxa"/>
            <w:shd w:val="clear" w:color="auto" w:fill="auto"/>
          </w:tcPr>
          <w:p w:rsidR="00103216" w:rsidRPr="00FE6045" w:rsidRDefault="00103216" w:rsidP="00846789">
            <w:pPr>
              <w:pStyle w:val="a6"/>
              <w:spacing w:before="0" w:after="0"/>
              <w:jc w:val="center"/>
            </w:pPr>
            <w:r w:rsidRPr="00FE6045">
              <w:t>Наименование вспомогательного вида использования объектов капитального строительства</w:t>
            </w:r>
          </w:p>
        </w:tc>
      </w:tr>
      <w:tr w:rsidR="00103216" w:rsidRPr="00FE6045" w:rsidTr="00846789">
        <w:trPr>
          <w:trHeight w:val="1427"/>
        </w:trPr>
        <w:tc>
          <w:tcPr>
            <w:tcW w:w="770" w:type="dxa"/>
            <w:shd w:val="clear" w:color="auto" w:fill="auto"/>
          </w:tcPr>
          <w:p w:rsidR="00103216" w:rsidRPr="00FE6045" w:rsidRDefault="00103216" w:rsidP="00846789">
            <w:pPr>
              <w:pStyle w:val="a6"/>
              <w:spacing w:before="0" w:after="0"/>
              <w:jc w:val="both"/>
            </w:pPr>
            <w:r w:rsidRPr="00FE6045">
              <w:t>4.4</w:t>
            </w:r>
          </w:p>
        </w:tc>
        <w:tc>
          <w:tcPr>
            <w:tcW w:w="2611" w:type="dxa"/>
            <w:shd w:val="clear" w:color="auto" w:fill="auto"/>
          </w:tcPr>
          <w:p w:rsidR="00103216" w:rsidRPr="00FE6045" w:rsidRDefault="00103216" w:rsidP="00846789">
            <w:pPr>
              <w:pStyle w:val="a6"/>
              <w:spacing w:before="0" w:after="0"/>
              <w:jc w:val="both"/>
            </w:pPr>
            <w:r w:rsidRPr="00FE6045">
              <w:t>Магазины</w:t>
            </w:r>
          </w:p>
        </w:tc>
        <w:tc>
          <w:tcPr>
            <w:tcW w:w="3815" w:type="dxa"/>
            <w:shd w:val="clear" w:color="auto" w:fill="auto"/>
          </w:tcPr>
          <w:p w:rsidR="00103216" w:rsidRPr="00FE6045" w:rsidRDefault="00103216" w:rsidP="0084678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FE6045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3118" w:type="dxa"/>
            <w:shd w:val="clear" w:color="auto" w:fill="auto"/>
          </w:tcPr>
          <w:p w:rsidR="00103216" w:rsidRPr="008822B3" w:rsidRDefault="00103216" w:rsidP="00846789">
            <w:pPr>
              <w:pStyle w:val="10"/>
              <w:rPr>
                <w:sz w:val="24"/>
                <w:szCs w:val="24"/>
                <w:lang w:val="ru-RU"/>
              </w:rPr>
            </w:pPr>
            <w:r w:rsidRPr="00FE6045">
              <w:rPr>
                <w:sz w:val="24"/>
                <w:szCs w:val="24"/>
                <w:lang w:val="ru-RU"/>
              </w:rPr>
              <w:t>Не устанавливаются</w:t>
            </w:r>
          </w:p>
        </w:tc>
      </w:tr>
    </w:tbl>
    <w:p w:rsidR="00103216" w:rsidRPr="003060E1" w:rsidRDefault="00103216">
      <w:pPr>
        <w:pStyle w:val="10"/>
        <w:rPr>
          <w:bCs/>
          <w:sz w:val="26"/>
          <w:szCs w:val="26"/>
        </w:rPr>
      </w:pPr>
    </w:p>
    <w:sectPr w:rsidR="00103216" w:rsidRPr="003060E1" w:rsidSect="009E4B9B">
      <w:pgSz w:w="11906" w:h="16838"/>
      <w:pgMar w:top="62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6A3"/>
    <w:multiLevelType w:val="hybridMultilevel"/>
    <w:tmpl w:val="1FDA7744"/>
    <w:lvl w:ilvl="0" w:tplc="637276FA">
      <w:start w:val="1"/>
      <w:numFmt w:val="bullet"/>
      <w:lvlText w:val="-"/>
      <w:lvlJc w:val="left"/>
      <w:pPr>
        <w:ind w:left="1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0F252515"/>
    <w:multiLevelType w:val="hybridMultilevel"/>
    <w:tmpl w:val="034E294E"/>
    <w:lvl w:ilvl="0" w:tplc="16D8DDB2">
      <w:start w:val="1"/>
      <w:numFmt w:val="decimal"/>
      <w:lvlText w:val="Статья 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73CE39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C1C6B"/>
    <w:multiLevelType w:val="hybridMultilevel"/>
    <w:tmpl w:val="CDCA72EE"/>
    <w:lvl w:ilvl="0" w:tplc="0419000F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6"/>
        </w:tabs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6"/>
        </w:tabs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6"/>
        </w:tabs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6"/>
        </w:tabs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6"/>
        </w:tabs>
        <w:ind w:left="6996" w:hanging="180"/>
      </w:pPr>
    </w:lvl>
  </w:abstractNum>
  <w:abstractNum w:abstractNumId="3">
    <w:nsid w:val="45AD340E"/>
    <w:multiLevelType w:val="hybridMultilevel"/>
    <w:tmpl w:val="1E1C592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48232DAE"/>
    <w:multiLevelType w:val="hybridMultilevel"/>
    <w:tmpl w:val="E2161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0A7C0F"/>
    <w:multiLevelType w:val="hybridMultilevel"/>
    <w:tmpl w:val="396AE6CA"/>
    <w:lvl w:ilvl="0" w:tplc="9BCC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EE"/>
    <w:rsid w:val="00001358"/>
    <w:rsid w:val="00013150"/>
    <w:rsid w:val="00037FCC"/>
    <w:rsid w:val="000452A0"/>
    <w:rsid w:val="000641BF"/>
    <w:rsid w:val="0006590C"/>
    <w:rsid w:val="000731FC"/>
    <w:rsid w:val="00075BC7"/>
    <w:rsid w:val="00087973"/>
    <w:rsid w:val="000A2FBD"/>
    <w:rsid w:val="000A59C6"/>
    <w:rsid w:val="000C36E3"/>
    <w:rsid w:val="000D1317"/>
    <w:rsid w:val="000D2023"/>
    <w:rsid w:val="000F3386"/>
    <w:rsid w:val="000F3A34"/>
    <w:rsid w:val="00103216"/>
    <w:rsid w:val="001076AF"/>
    <w:rsid w:val="00113D58"/>
    <w:rsid w:val="001170F6"/>
    <w:rsid w:val="00123E26"/>
    <w:rsid w:val="00145B27"/>
    <w:rsid w:val="00190760"/>
    <w:rsid w:val="00193BC3"/>
    <w:rsid w:val="001A659B"/>
    <w:rsid w:val="001C3EB9"/>
    <w:rsid w:val="001C6973"/>
    <w:rsid w:val="001D573B"/>
    <w:rsid w:val="001E2B80"/>
    <w:rsid w:val="002130FB"/>
    <w:rsid w:val="00224F77"/>
    <w:rsid w:val="002421C2"/>
    <w:rsid w:val="0025310C"/>
    <w:rsid w:val="00253D98"/>
    <w:rsid w:val="002575AA"/>
    <w:rsid w:val="00281108"/>
    <w:rsid w:val="002B7327"/>
    <w:rsid w:val="002C0FA3"/>
    <w:rsid w:val="002C5EC7"/>
    <w:rsid w:val="002D3FEB"/>
    <w:rsid w:val="002D5214"/>
    <w:rsid w:val="003060E1"/>
    <w:rsid w:val="0030703F"/>
    <w:rsid w:val="003106C0"/>
    <w:rsid w:val="003369E3"/>
    <w:rsid w:val="00346146"/>
    <w:rsid w:val="00351630"/>
    <w:rsid w:val="003635A6"/>
    <w:rsid w:val="003875F8"/>
    <w:rsid w:val="00387C1E"/>
    <w:rsid w:val="00397505"/>
    <w:rsid w:val="003C5621"/>
    <w:rsid w:val="003D41EC"/>
    <w:rsid w:val="003D7CE3"/>
    <w:rsid w:val="003E2C64"/>
    <w:rsid w:val="0042548D"/>
    <w:rsid w:val="004458AD"/>
    <w:rsid w:val="004563CA"/>
    <w:rsid w:val="00456B64"/>
    <w:rsid w:val="004655CE"/>
    <w:rsid w:val="004C1819"/>
    <w:rsid w:val="0050196E"/>
    <w:rsid w:val="005274F7"/>
    <w:rsid w:val="00533499"/>
    <w:rsid w:val="00573D1D"/>
    <w:rsid w:val="005752E0"/>
    <w:rsid w:val="0059375D"/>
    <w:rsid w:val="005A243C"/>
    <w:rsid w:val="00607382"/>
    <w:rsid w:val="0061429B"/>
    <w:rsid w:val="0064086C"/>
    <w:rsid w:val="00662208"/>
    <w:rsid w:val="00666378"/>
    <w:rsid w:val="00683D2B"/>
    <w:rsid w:val="006A10E1"/>
    <w:rsid w:val="006B1CD6"/>
    <w:rsid w:val="006B40E1"/>
    <w:rsid w:val="006D3206"/>
    <w:rsid w:val="00700AF3"/>
    <w:rsid w:val="00747CB8"/>
    <w:rsid w:val="007F7564"/>
    <w:rsid w:val="00822ED7"/>
    <w:rsid w:val="00824D6C"/>
    <w:rsid w:val="008345CD"/>
    <w:rsid w:val="00837BBF"/>
    <w:rsid w:val="00854AEE"/>
    <w:rsid w:val="00864BB2"/>
    <w:rsid w:val="008822B3"/>
    <w:rsid w:val="008A3894"/>
    <w:rsid w:val="008D39F9"/>
    <w:rsid w:val="008D48B6"/>
    <w:rsid w:val="008E2D56"/>
    <w:rsid w:val="009003CF"/>
    <w:rsid w:val="00912DA8"/>
    <w:rsid w:val="0093461B"/>
    <w:rsid w:val="00953D0A"/>
    <w:rsid w:val="00966E44"/>
    <w:rsid w:val="00971615"/>
    <w:rsid w:val="0097409B"/>
    <w:rsid w:val="00981C27"/>
    <w:rsid w:val="0098617C"/>
    <w:rsid w:val="00986373"/>
    <w:rsid w:val="009871C6"/>
    <w:rsid w:val="009921A8"/>
    <w:rsid w:val="009B064F"/>
    <w:rsid w:val="009B4885"/>
    <w:rsid w:val="009E4B9B"/>
    <w:rsid w:val="009F50D1"/>
    <w:rsid w:val="00A00D8B"/>
    <w:rsid w:val="00A01096"/>
    <w:rsid w:val="00A20366"/>
    <w:rsid w:val="00A216EE"/>
    <w:rsid w:val="00A25687"/>
    <w:rsid w:val="00A27C2C"/>
    <w:rsid w:val="00A40C34"/>
    <w:rsid w:val="00A74D5A"/>
    <w:rsid w:val="00A95A97"/>
    <w:rsid w:val="00AD378D"/>
    <w:rsid w:val="00AF28B2"/>
    <w:rsid w:val="00AF3614"/>
    <w:rsid w:val="00B13EC1"/>
    <w:rsid w:val="00B33896"/>
    <w:rsid w:val="00B404CC"/>
    <w:rsid w:val="00B6472C"/>
    <w:rsid w:val="00B72C76"/>
    <w:rsid w:val="00B743E6"/>
    <w:rsid w:val="00B77A7D"/>
    <w:rsid w:val="00B86015"/>
    <w:rsid w:val="00BB04EA"/>
    <w:rsid w:val="00BD5C2F"/>
    <w:rsid w:val="00BE7531"/>
    <w:rsid w:val="00C03F1C"/>
    <w:rsid w:val="00C07029"/>
    <w:rsid w:val="00C67677"/>
    <w:rsid w:val="00C7243A"/>
    <w:rsid w:val="00C7317D"/>
    <w:rsid w:val="00C7569D"/>
    <w:rsid w:val="00D24538"/>
    <w:rsid w:val="00D73F2E"/>
    <w:rsid w:val="00DD0AEB"/>
    <w:rsid w:val="00DF00D2"/>
    <w:rsid w:val="00E12A9F"/>
    <w:rsid w:val="00E21A9B"/>
    <w:rsid w:val="00E25A0A"/>
    <w:rsid w:val="00E74819"/>
    <w:rsid w:val="00E92D13"/>
    <w:rsid w:val="00EA2FE0"/>
    <w:rsid w:val="00EB7563"/>
    <w:rsid w:val="00F35FE0"/>
    <w:rsid w:val="00F50493"/>
    <w:rsid w:val="00F62D94"/>
    <w:rsid w:val="00F72974"/>
    <w:rsid w:val="00F7583E"/>
    <w:rsid w:val="00F76DCF"/>
    <w:rsid w:val="00F81B89"/>
    <w:rsid w:val="00FB4256"/>
    <w:rsid w:val="00FB7C18"/>
    <w:rsid w:val="00FE6045"/>
    <w:rsid w:val="00FF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AE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854AE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qFormat/>
    <w:rsid w:val="00854AEE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54AEE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3106C0"/>
    <w:pPr>
      <w:widowControl/>
      <w:autoSpaceDE/>
      <w:autoSpaceDN/>
      <w:adjustRightInd/>
      <w:spacing w:before="240" w:after="60"/>
      <w:ind w:firstLine="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4AEE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854AEE"/>
    <w:rPr>
      <w:rFonts w:ascii="Calibri" w:hAnsi="Calibri"/>
      <w:sz w:val="24"/>
      <w:szCs w:val="24"/>
      <w:lang w:val="ru-RU" w:eastAsia="ru-RU" w:bidi="ar-SA"/>
    </w:rPr>
  </w:style>
  <w:style w:type="paragraph" w:styleId="a4">
    <w:name w:val="Balloon Text"/>
    <w:basedOn w:val="a"/>
    <w:semiHidden/>
    <w:rsid w:val="00C03F1C"/>
    <w:rPr>
      <w:rFonts w:ascii="Tahoma" w:hAnsi="Tahoma" w:cs="Tahoma"/>
      <w:sz w:val="16"/>
      <w:szCs w:val="16"/>
    </w:rPr>
  </w:style>
  <w:style w:type="paragraph" w:customStyle="1" w:styleId="10">
    <w:name w:val="10"/>
    <w:basedOn w:val="a"/>
    <w:link w:val="100"/>
    <w:qFormat/>
    <w:rsid w:val="00700AF3"/>
    <w:pPr>
      <w:widowControl/>
      <w:autoSpaceDE/>
      <w:autoSpaceDN/>
      <w:adjustRightInd/>
      <w:ind w:firstLine="0"/>
    </w:pPr>
    <w:rPr>
      <w:rFonts w:ascii="Times New Roman" w:eastAsia="Calibri" w:hAnsi="Times New Roman" w:cs="Times New Roman"/>
      <w:lang w:eastAsia="ar-SA"/>
    </w:rPr>
  </w:style>
  <w:style w:type="character" w:customStyle="1" w:styleId="100">
    <w:name w:val="10 Знак"/>
    <w:link w:val="10"/>
    <w:rsid w:val="00700AF3"/>
    <w:rPr>
      <w:rFonts w:eastAsia="Calibri"/>
      <w:lang w:eastAsia="ar-SA" w:bidi="ar-SA"/>
    </w:rPr>
  </w:style>
  <w:style w:type="paragraph" w:customStyle="1" w:styleId="11">
    <w:name w:val="Знак1"/>
    <w:basedOn w:val="a"/>
    <w:rsid w:val="005274F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lang w:val="en-US" w:eastAsia="en-US"/>
    </w:rPr>
  </w:style>
  <w:style w:type="paragraph" w:customStyle="1" w:styleId="a5">
    <w:name w:val="Прижатый влево"/>
    <w:basedOn w:val="a"/>
    <w:next w:val="a"/>
    <w:rsid w:val="000D1317"/>
    <w:pPr>
      <w:widowControl/>
      <w:ind w:firstLine="0"/>
      <w:jc w:val="left"/>
    </w:pPr>
    <w:rPr>
      <w:rFonts w:eastAsia="Calibri"/>
      <w:sz w:val="24"/>
      <w:szCs w:val="24"/>
      <w:lang w:eastAsia="en-US"/>
    </w:rPr>
  </w:style>
  <w:style w:type="paragraph" w:styleId="a6">
    <w:name w:val="Normal (Web)"/>
    <w:basedOn w:val="a"/>
    <w:rsid w:val="008A389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C67677"/>
    <w:rPr>
      <w:color w:val="0000FF"/>
      <w:u w:val="single"/>
    </w:rPr>
  </w:style>
  <w:style w:type="paragraph" w:customStyle="1" w:styleId="ConsNormal">
    <w:name w:val="ConsNormal"/>
    <w:rsid w:val="00C6767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2">
    <w:name w:val="Знак1"/>
    <w:basedOn w:val="a"/>
    <w:rsid w:val="00A00D8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lang w:val="en-US" w:eastAsia="en-US"/>
    </w:rPr>
  </w:style>
  <w:style w:type="paragraph" w:customStyle="1" w:styleId="a8">
    <w:name w:val="Статья №"/>
    <w:basedOn w:val="a"/>
    <w:link w:val="a9"/>
    <w:qFormat/>
    <w:rsid w:val="002421C2"/>
    <w:pPr>
      <w:widowControl/>
      <w:autoSpaceDE/>
      <w:autoSpaceDN/>
      <w:adjustRightInd/>
      <w:spacing w:before="360" w:after="120"/>
      <w:ind w:firstLine="0"/>
      <w:outlineLvl w:val="1"/>
    </w:pPr>
    <w:rPr>
      <w:rFonts w:ascii="Times New Roman" w:eastAsia="Calibri" w:hAnsi="Times New Roman" w:cs="Times New Roman"/>
      <w:b/>
      <w:sz w:val="24"/>
      <w:szCs w:val="22"/>
      <w:lang w:eastAsia="ar-SA"/>
    </w:rPr>
  </w:style>
  <w:style w:type="character" w:customStyle="1" w:styleId="a9">
    <w:name w:val="Статья № Знак"/>
    <w:link w:val="a8"/>
    <w:rsid w:val="002421C2"/>
    <w:rPr>
      <w:rFonts w:eastAsia="Calibri"/>
      <w:b/>
      <w:sz w:val="24"/>
      <w:szCs w:val="22"/>
      <w:lang w:eastAsia="ar-SA"/>
    </w:rPr>
  </w:style>
  <w:style w:type="paragraph" w:customStyle="1" w:styleId="120">
    <w:name w:val="12"/>
    <w:basedOn w:val="a"/>
    <w:link w:val="121"/>
    <w:qFormat/>
    <w:rsid w:val="002421C2"/>
    <w:pPr>
      <w:widowControl/>
      <w:autoSpaceDE/>
      <w:autoSpaceDN/>
      <w:adjustRightInd/>
      <w:spacing w:before="360" w:after="120"/>
      <w:ind w:firstLine="0"/>
    </w:pPr>
    <w:rPr>
      <w:rFonts w:ascii="Times New Roman" w:eastAsia="Calibri" w:hAnsi="Times New Roman" w:cs="Times New Roman"/>
      <w:sz w:val="24"/>
      <w:szCs w:val="22"/>
      <w:lang w:eastAsia="ar-SA"/>
    </w:rPr>
  </w:style>
  <w:style w:type="character" w:customStyle="1" w:styleId="121">
    <w:name w:val="12 Знак"/>
    <w:link w:val="120"/>
    <w:rsid w:val="002421C2"/>
    <w:rPr>
      <w:rFonts w:eastAsia="Calibri"/>
      <w:sz w:val="24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8AAA6-A6ED-4586-BC3D-C0F164A8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Microsoft</Company>
  <LinksUpToDate>false</LinksUpToDate>
  <CharactersWithSpaces>16778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МГП</dc:creator>
  <cp:keywords/>
  <dc:description/>
  <cp:lastModifiedBy>Admin</cp:lastModifiedBy>
  <cp:revision>2</cp:revision>
  <cp:lastPrinted>2017-07-19T06:47:00Z</cp:lastPrinted>
  <dcterms:created xsi:type="dcterms:W3CDTF">2017-09-11T12:35:00Z</dcterms:created>
  <dcterms:modified xsi:type="dcterms:W3CDTF">2017-09-11T12:35:00Z</dcterms:modified>
</cp:coreProperties>
</file>